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AE" w:rsidRDefault="001D37AE" w:rsidP="00E243EA">
      <w:pPr>
        <w:pStyle w:val="a3"/>
        <w:jc w:val="center"/>
        <w:rPr>
          <w:b/>
          <w:sz w:val="24"/>
          <w:szCs w:val="24"/>
        </w:rPr>
      </w:pPr>
    </w:p>
    <w:p w:rsidR="00E243EA" w:rsidRDefault="00E243EA" w:rsidP="00E243EA">
      <w:pPr>
        <w:pStyle w:val="a3"/>
        <w:jc w:val="center"/>
        <w:rPr>
          <w:rFonts w:ascii="ＭＳ ゴシック" w:eastAsia="ＭＳ ゴシック" w:hAnsi="ＭＳ ゴシック"/>
          <w:b/>
          <w:sz w:val="24"/>
          <w:szCs w:val="24"/>
        </w:rPr>
      </w:pPr>
      <w:r w:rsidRPr="006D444D">
        <w:rPr>
          <w:rFonts w:hint="eastAsia"/>
          <w:b/>
          <w:sz w:val="24"/>
          <w:szCs w:val="24"/>
        </w:rPr>
        <w:t>一</w:t>
      </w:r>
      <w:r w:rsidRPr="006D444D">
        <w:rPr>
          <w:rFonts w:ascii="ＭＳ ゴシック" w:eastAsia="ＭＳ ゴシック" w:hAnsi="ＭＳ ゴシック" w:hint="eastAsia"/>
          <w:b/>
          <w:sz w:val="24"/>
          <w:szCs w:val="24"/>
        </w:rPr>
        <w:t>般社団法人日本家政学会家族関係学部会</w:t>
      </w:r>
    </w:p>
    <w:p w:rsidR="006D444D" w:rsidRDefault="006D444D" w:rsidP="006C065E">
      <w:pPr>
        <w:pStyle w:val="a3"/>
        <w:rPr>
          <w:rFonts w:ascii="ＭＳ ゴシック" w:eastAsia="ＭＳ ゴシック" w:hAnsi="ＭＳ ゴシック"/>
          <w:b/>
          <w:sz w:val="36"/>
          <w:szCs w:val="36"/>
        </w:rPr>
      </w:pPr>
    </w:p>
    <w:p w:rsidR="001D37AE" w:rsidRDefault="001D37AE" w:rsidP="006C065E">
      <w:pPr>
        <w:pStyle w:val="a3"/>
        <w:rPr>
          <w:rFonts w:ascii="ＭＳ ゴシック" w:eastAsia="ＭＳ ゴシック" w:hAnsi="ＭＳ ゴシック"/>
          <w:b/>
          <w:sz w:val="36"/>
          <w:szCs w:val="36"/>
        </w:rPr>
      </w:pPr>
    </w:p>
    <w:p w:rsidR="00C86CBA" w:rsidRDefault="00E243EA" w:rsidP="00AE316B">
      <w:pPr>
        <w:pStyle w:val="a3"/>
        <w:spacing w:line="460" w:lineRule="exact"/>
        <w:jc w:val="center"/>
        <w:rPr>
          <w:rFonts w:ascii="ＭＳ ゴシック" w:eastAsia="ＭＳ ゴシック" w:hAnsi="ＭＳ ゴシック"/>
          <w:b/>
          <w:sz w:val="36"/>
          <w:szCs w:val="36"/>
        </w:rPr>
      </w:pPr>
      <w:r w:rsidRPr="00D83573">
        <w:rPr>
          <w:rFonts w:ascii="ＭＳ ゴシック" w:eastAsia="ＭＳ ゴシック" w:hAnsi="ＭＳ ゴシック" w:hint="eastAsia"/>
          <w:b/>
          <w:sz w:val="36"/>
          <w:szCs w:val="36"/>
        </w:rPr>
        <w:t>第3</w:t>
      </w:r>
      <w:r w:rsidR="004A752B">
        <w:rPr>
          <w:rFonts w:ascii="ＭＳ ゴシック" w:eastAsia="ＭＳ ゴシック" w:hAnsi="ＭＳ ゴシック" w:hint="eastAsia"/>
          <w:b/>
          <w:sz w:val="36"/>
          <w:szCs w:val="36"/>
        </w:rPr>
        <w:t>8</w:t>
      </w:r>
      <w:r w:rsidRPr="00D83573">
        <w:rPr>
          <w:rFonts w:ascii="ＭＳ ゴシック" w:eastAsia="ＭＳ ゴシック" w:hAnsi="ＭＳ ゴシック" w:hint="eastAsia"/>
          <w:b/>
          <w:sz w:val="36"/>
          <w:szCs w:val="36"/>
        </w:rPr>
        <w:t>回 家族関係学セミナープログラム</w:t>
      </w:r>
    </w:p>
    <w:p w:rsidR="006C065E" w:rsidRDefault="006C065E">
      <w:pPr>
        <w:pStyle w:val="a3"/>
        <w:rPr>
          <w:rFonts w:ascii="ＭＳ ゴシック" w:eastAsia="ＭＳ ゴシック" w:hAnsi="ＭＳ ゴシック"/>
          <w:b/>
        </w:rPr>
      </w:pPr>
    </w:p>
    <w:p w:rsidR="001D37AE" w:rsidRPr="006D444D" w:rsidRDefault="001D37AE">
      <w:pPr>
        <w:pStyle w:val="a3"/>
        <w:rPr>
          <w:rFonts w:ascii="ＭＳ ゴシック" w:eastAsia="ＭＳ ゴシック" w:hAnsi="ＭＳ ゴシック"/>
          <w:b/>
        </w:rPr>
      </w:pPr>
    </w:p>
    <w:p w:rsidR="00C86CBA" w:rsidRPr="00E45E95" w:rsidRDefault="00C86CBA" w:rsidP="005B60AB">
      <w:pPr>
        <w:pStyle w:val="a3"/>
        <w:spacing w:line="340" w:lineRule="exact"/>
        <w:ind w:firstLineChars="400" w:firstLine="1031"/>
        <w:jc w:val="left"/>
        <w:rPr>
          <w:rFonts w:ascii="ＭＳ ゴシック" w:eastAsia="ＭＳ ゴシック" w:hAnsi="ＭＳ ゴシック"/>
          <w:b/>
          <w:color w:val="000000"/>
          <w:sz w:val="24"/>
          <w:szCs w:val="24"/>
        </w:rPr>
      </w:pPr>
      <w:r w:rsidRPr="00E45E95">
        <w:rPr>
          <w:rFonts w:ascii="ＭＳ ゴシック" w:eastAsia="ＭＳ ゴシック" w:hAnsi="ＭＳ ゴシック" w:hint="eastAsia"/>
          <w:b/>
          <w:color w:val="000000"/>
          <w:sz w:val="24"/>
          <w:szCs w:val="24"/>
        </w:rPr>
        <w:t>日時：</w:t>
      </w:r>
      <w:r w:rsidR="00DD1E0F" w:rsidRPr="00E45E95">
        <w:rPr>
          <w:rFonts w:ascii="ＭＳ ゴシック" w:eastAsia="ＭＳ ゴシック" w:hAnsi="ＭＳ ゴシック" w:hint="eastAsia"/>
          <w:b/>
          <w:color w:val="000000"/>
          <w:sz w:val="24"/>
          <w:szCs w:val="24"/>
        </w:rPr>
        <w:t>201</w:t>
      </w:r>
      <w:r w:rsidR="004A752B">
        <w:rPr>
          <w:rFonts w:ascii="ＭＳ ゴシック" w:eastAsia="ＭＳ ゴシック" w:hAnsi="ＭＳ ゴシック" w:hint="eastAsia"/>
          <w:b/>
          <w:color w:val="000000"/>
          <w:sz w:val="24"/>
          <w:szCs w:val="24"/>
        </w:rPr>
        <w:t>8</w:t>
      </w:r>
      <w:r w:rsidRPr="00E45E95">
        <w:rPr>
          <w:rFonts w:ascii="ＭＳ ゴシック" w:eastAsia="ＭＳ ゴシック" w:hAnsi="ＭＳ ゴシック" w:hint="eastAsia"/>
          <w:b/>
          <w:color w:val="000000"/>
          <w:sz w:val="24"/>
          <w:szCs w:val="24"/>
        </w:rPr>
        <w:t>年10月</w:t>
      </w:r>
      <w:r w:rsidR="004A752B">
        <w:rPr>
          <w:rFonts w:ascii="ＭＳ ゴシック" w:eastAsia="ＭＳ ゴシック" w:hAnsi="ＭＳ ゴシック" w:hint="eastAsia"/>
          <w:b/>
          <w:color w:val="000000"/>
          <w:sz w:val="24"/>
          <w:szCs w:val="24"/>
        </w:rPr>
        <w:t>13日(土)</w:t>
      </w:r>
      <w:r w:rsidR="003B7A60" w:rsidRPr="00E45E95">
        <w:rPr>
          <w:rFonts w:ascii="ＭＳ ゴシック" w:eastAsia="ＭＳ ゴシック" w:hAnsi="ＭＳ ゴシック" w:hint="eastAsia"/>
          <w:b/>
          <w:color w:val="000000"/>
          <w:sz w:val="24"/>
          <w:szCs w:val="24"/>
        </w:rPr>
        <w:t>13</w:t>
      </w:r>
      <w:r w:rsidRPr="00E45E95">
        <w:rPr>
          <w:rFonts w:ascii="ＭＳ ゴシック" w:eastAsia="ＭＳ ゴシック" w:hAnsi="ＭＳ ゴシック" w:hint="eastAsia"/>
          <w:b/>
          <w:color w:val="000000"/>
          <w:sz w:val="24"/>
          <w:szCs w:val="24"/>
        </w:rPr>
        <w:t>時</w:t>
      </w:r>
      <w:r w:rsidR="00293943">
        <w:rPr>
          <w:rFonts w:ascii="ＭＳ ゴシック" w:eastAsia="ＭＳ ゴシック" w:hAnsi="ＭＳ ゴシック" w:hint="eastAsia"/>
          <w:b/>
          <w:color w:val="000000"/>
          <w:sz w:val="24"/>
          <w:szCs w:val="24"/>
        </w:rPr>
        <w:t xml:space="preserve">　</w:t>
      </w:r>
      <w:r w:rsidRPr="00E45E95">
        <w:rPr>
          <w:rFonts w:ascii="ＭＳ ゴシック" w:eastAsia="ＭＳ ゴシック" w:hAnsi="ＭＳ ゴシック" w:hint="eastAsia"/>
          <w:b/>
          <w:color w:val="000000"/>
          <w:sz w:val="24"/>
          <w:szCs w:val="24"/>
        </w:rPr>
        <w:t>～</w:t>
      </w:r>
      <w:r w:rsidR="00293943">
        <w:rPr>
          <w:rFonts w:ascii="ＭＳ ゴシック" w:eastAsia="ＭＳ ゴシック" w:hAnsi="ＭＳ ゴシック" w:hint="eastAsia"/>
          <w:b/>
          <w:color w:val="000000"/>
          <w:sz w:val="24"/>
          <w:szCs w:val="24"/>
        </w:rPr>
        <w:t xml:space="preserve">　</w:t>
      </w:r>
      <w:r w:rsidRPr="00E45E95">
        <w:rPr>
          <w:rFonts w:ascii="ＭＳ ゴシック" w:eastAsia="ＭＳ ゴシック" w:hAnsi="ＭＳ ゴシック" w:hint="eastAsia"/>
          <w:b/>
          <w:color w:val="000000"/>
          <w:sz w:val="24"/>
          <w:szCs w:val="24"/>
        </w:rPr>
        <w:t>10月</w:t>
      </w:r>
      <w:r w:rsidR="004A752B">
        <w:rPr>
          <w:rFonts w:ascii="ＭＳ ゴシック" w:eastAsia="ＭＳ ゴシック" w:hAnsi="ＭＳ ゴシック" w:hint="eastAsia"/>
          <w:b/>
          <w:color w:val="000000"/>
          <w:sz w:val="24"/>
          <w:szCs w:val="24"/>
        </w:rPr>
        <w:t>14日(日)</w:t>
      </w:r>
      <w:r w:rsidR="00D7213D" w:rsidRPr="00E45E95">
        <w:rPr>
          <w:rFonts w:ascii="ＭＳ ゴシック" w:eastAsia="ＭＳ ゴシック" w:hAnsi="ＭＳ ゴシック" w:hint="eastAsia"/>
          <w:b/>
          <w:color w:val="000000"/>
          <w:sz w:val="24"/>
          <w:szCs w:val="24"/>
        </w:rPr>
        <w:t>12</w:t>
      </w:r>
      <w:r w:rsidR="00E30BEF" w:rsidRPr="00E45E95">
        <w:rPr>
          <w:rFonts w:ascii="ＭＳ ゴシック" w:eastAsia="ＭＳ ゴシック" w:hAnsi="ＭＳ ゴシック" w:hint="eastAsia"/>
          <w:b/>
          <w:color w:val="000000"/>
          <w:sz w:val="24"/>
          <w:szCs w:val="24"/>
        </w:rPr>
        <w:t>時</w:t>
      </w:r>
      <w:r w:rsidR="004A752B">
        <w:rPr>
          <w:rFonts w:ascii="ＭＳ ゴシック" w:eastAsia="ＭＳ ゴシック" w:hAnsi="ＭＳ ゴシック" w:hint="eastAsia"/>
          <w:b/>
          <w:sz w:val="24"/>
          <w:szCs w:val="24"/>
        </w:rPr>
        <w:t>55</w:t>
      </w:r>
      <w:r w:rsidR="00D7213D" w:rsidRPr="003C72B4">
        <w:rPr>
          <w:rFonts w:ascii="ＭＳ ゴシック" w:eastAsia="ＭＳ ゴシック" w:hAnsi="ＭＳ ゴシック" w:hint="eastAsia"/>
          <w:b/>
          <w:sz w:val="24"/>
          <w:szCs w:val="24"/>
        </w:rPr>
        <w:t>分</w:t>
      </w:r>
    </w:p>
    <w:p w:rsidR="003B7A60" w:rsidRPr="00EC53EB" w:rsidRDefault="00C86CBA" w:rsidP="005B60AB">
      <w:pPr>
        <w:pStyle w:val="a3"/>
        <w:tabs>
          <w:tab w:val="left" w:pos="1701"/>
          <w:tab w:val="left" w:pos="6521"/>
        </w:tabs>
        <w:spacing w:line="340" w:lineRule="exact"/>
        <w:ind w:rightChars="810" w:right="1837" w:firstLineChars="400" w:firstLine="1031"/>
        <w:rPr>
          <w:rFonts w:ascii="ＭＳ ゴシック" w:eastAsia="ＭＳ ゴシック" w:hAnsi="ＭＳ ゴシック"/>
          <w:b/>
          <w:color w:val="000000"/>
          <w:sz w:val="24"/>
          <w:szCs w:val="24"/>
        </w:rPr>
      </w:pPr>
      <w:r w:rsidRPr="00EC53EB">
        <w:rPr>
          <w:rFonts w:ascii="ＭＳ ゴシック" w:eastAsia="ＭＳ ゴシック" w:hAnsi="ＭＳ ゴシック" w:hint="eastAsia"/>
          <w:b/>
          <w:color w:val="000000"/>
          <w:sz w:val="24"/>
          <w:szCs w:val="24"/>
        </w:rPr>
        <w:t>会</w:t>
      </w:r>
      <w:r w:rsidR="004A752B">
        <w:rPr>
          <w:rFonts w:ascii="ＭＳ ゴシック" w:eastAsia="ＭＳ ゴシック" w:hAnsi="ＭＳ ゴシック" w:hint="eastAsia"/>
          <w:b/>
          <w:color w:val="000000"/>
          <w:sz w:val="24"/>
          <w:szCs w:val="24"/>
        </w:rPr>
        <w:t>場：鎌倉女子大学 大船キャン</w:t>
      </w:r>
      <w:r w:rsidR="006C065E">
        <w:rPr>
          <w:rFonts w:ascii="ＭＳ ゴシック" w:eastAsia="ＭＳ ゴシック" w:hAnsi="ＭＳ ゴシック" w:hint="eastAsia"/>
          <w:b/>
          <w:color w:val="000000"/>
          <w:sz w:val="24"/>
          <w:szCs w:val="24"/>
        </w:rPr>
        <w:t>パス</w:t>
      </w:r>
    </w:p>
    <w:p w:rsidR="006C065E" w:rsidRPr="005B60AB" w:rsidRDefault="006C065E" w:rsidP="005B60AB">
      <w:pPr>
        <w:pStyle w:val="a3"/>
        <w:snapToGrid w:val="0"/>
        <w:spacing w:line="340" w:lineRule="exact"/>
        <w:ind w:firstLineChars="800" w:firstLine="1740"/>
        <w:rPr>
          <w:rFonts w:ascii="ＭＳ Ｐゴシック" w:eastAsia="ＭＳ Ｐゴシック" w:hAnsi="ＭＳ Ｐゴシック" w:cs="ＭＳ Ｐゴシック"/>
          <w:b/>
          <w:bCs/>
          <w:color w:val="333333"/>
          <w:sz w:val="20"/>
          <w:szCs w:val="20"/>
        </w:rPr>
      </w:pPr>
      <w:r w:rsidRPr="005B60AB">
        <w:rPr>
          <w:rFonts w:ascii="ＭＳ Ｐゴシック" w:eastAsia="ＭＳ Ｐゴシック" w:hAnsi="ＭＳ Ｐゴシック" w:cs="ＭＳ Ｐゴシック" w:hint="eastAsia"/>
          <w:b/>
          <w:bCs/>
          <w:color w:val="333333"/>
          <w:sz w:val="20"/>
          <w:szCs w:val="20"/>
        </w:rPr>
        <w:t>〒247-8512　鎌倉市大船6-1-3</w:t>
      </w:r>
      <w:r w:rsidR="00180B4B" w:rsidRPr="005B60AB">
        <w:rPr>
          <w:rFonts w:ascii="ＭＳ Ｐゴシック" w:eastAsia="ＭＳ Ｐゴシック" w:hAnsi="ＭＳ Ｐゴシック" w:cs="ＭＳ Ｐゴシック" w:hint="eastAsia"/>
          <w:b/>
          <w:bCs/>
          <w:color w:val="333333"/>
          <w:sz w:val="20"/>
          <w:szCs w:val="20"/>
        </w:rPr>
        <w:t xml:space="preserve">  </w:t>
      </w:r>
      <w:r w:rsidR="003B7A60" w:rsidRPr="005B60AB">
        <w:rPr>
          <w:rFonts w:ascii="ＭＳ Ｐゴシック" w:eastAsia="ＭＳ Ｐゴシック" w:hAnsi="ＭＳ Ｐゴシック" w:cs="ＭＳ Ｐゴシック" w:hint="eastAsia"/>
          <w:b/>
          <w:bCs/>
          <w:color w:val="333333"/>
          <w:sz w:val="20"/>
          <w:szCs w:val="20"/>
        </w:rPr>
        <w:t>TEL：</w:t>
      </w:r>
      <w:r w:rsidRPr="005B60AB">
        <w:rPr>
          <w:rFonts w:ascii="ＭＳ Ｐゴシック" w:eastAsia="ＭＳ Ｐゴシック" w:hAnsi="ＭＳ Ｐゴシック" w:cs="ＭＳ Ｐゴシック" w:hint="eastAsia"/>
          <w:b/>
          <w:bCs/>
          <w:color w:val="333333"/>
          <w:sz w:val="20"/>
          <w:szCs w:val="20"/>
        </w:rPr>
        <w:t xml:space="preserve">0467-44-2111(代表)　</w:t>
      </w:r>
    </w:p>
    <w:p w:rsidR="00A440D6" w:rsidRDefault="00A440D6" w:rsidP="00293943">
      <w:pPr>
        <w:pStyle w:val="a3"/>
        <w:rPr>
          <w:rFonts w:ascii="ＭＳ Ｐゴシック" w:eastAsia="ＭＳ Ｐゴシック" w:hAnsi="ＭＳ Ｐゴシック" w:cs="ＭＳ Ｐゴシック"/>
          <w:b/>
          <w:bCs/>
          <w:color w:val="333333"/>
          <w:sz w:val="19"/>
          <w:szCs w:val="19"/>
        </w:rPr>
      </w:pPr>
    </w:p>
    <w:p w:rsidR="001D37AE" w:rsidRDefault="001D37AE" w:rsidP="00293943">
      <w:pPr>
        <w:pStyle w:val="a3"/>
        <w:rPr>
          <w:rFonts w:ascii="ＭＳ Ｐゴシック" w:eastAsia="ＭＳ Ｐゴシック" w:hAnsi="ＭＳ Ｐゴシック" w:cs="ＭＳ Ｐゴシック"/>
          <w:b/>
          <w:bCs/>
          <w:color w:val="333333"/>
          <w:sz w:val="19"/>
          <w:szCs w:val="19"/>
        </w:rPr>
      </w:pPr>
    </w:p>
    <w:p w:rsidR="00293943" w:rsidRPr="006C065E" w:rsidRDefault="00293943" w:rsidP="00293943">
      <w:pPr>
        <w:pStyle w:val="a3"/>
        <w:rPr>
          <w:rFonts w:ascii="ＭＳ Ｐゴシック" w:eastAsia="ＭＳ Ｐゴシック" w:hAnsi="ＭＳ Ｐゴシック" w:cs="ＭＳ Ｐゴシック"/>
          <w:b/>
          <w:bCs/>
          <w:color w:val="333333"/>
          <w:sz w:val="19"/>
          <w:szCs w:val="19"/>
        </w:rPr>
      </w:pPr>
    </w:p>
    <w:p w:rsidR="00C86CBA" w:rsidRDefault="00C86CBA" w:rsidP="00131508">
      <w:pPr>
        <w:pStyle w:val="a3"/>
        <w:jc w:val="center"/>
        <w:rPr>
          <w:rFonts w:ascii="ＭＳ ゴシック" w:eastAsia="ＭＳ ゴシック" w:hAnsi="ＭＳ ゴシック"/>
          <w:b/>
          <w:bCs/>
          <w:sz w:val="28"/>
          <w:szCs w:val="28"/>
        </w:rPr>
      </w:pPr>
      <w:r w:rsidRPr="00D83573">
        <w:rPr>
          <w:rFonts w:ascii="ＭＳ ゴシック" w:eastAsia="ＭＳ ゴシック" w:hAnsi="ＭＳ ゴシック" w:hint="eastAsia"/>
          <w:b/>
          <w:bCs/>
          <w:sz w:val="28"/>
          <w:szCs w:val="28"/>
        </w:rPr>
        <w:t xml:space="preserve">日 </w:t>
      </w:r>
      <w:r w:rsidR="00DD1E0F" w:rsidRPr="00D83573">
        <w:rPr>
          <w:rFonts w:ascii="ＭＳ ゴシック" w:eastAsia="ＭＳ ゴシック" w:hAnsi="ＭＳ ゴシック" w:hint="eastAsia"/>
          <w:b/>
          <w:bCs/>
          <w:sz w:val="28"/>
          <w:szCs w:val="28"/>
        </w:rPr>
        <w:t>程</w:t>
      </w:r>
    </w:p>
    <w:p w:rsidR="00C86CBA" w:rsidRDefault="00C86CBA">
      <w:pPr>
        <w:pStyle w:val="a3"/>
        <w:rPr>
          <w:rFonts w:ascii="ＭＳ 明朝" w:hAnsi="ＭＳ 明朝"/>
          <w:b/>
        </w:rPr>
      </w:pPr>
      <w:r w:rsidRPr="0087435A">
        <w:rPr>
          <w:rFonts w:ascii="ＭＳ 明朝" w:hAnsi="ＭＳ 明朝" w:hint="eastAsia"/>
          <w:b/>
        </w:rPr>
        <w:t xml:space="preserve"> </w:t>
      </w:r>
    </w:p>
    <w:p w:rsidR="001D37AE" w:rsidRDefault="001D37AE">
      <w:pPr>
        <w:pStyle w:val="a3"/>
        <w:rPr>
          <w:rFonts w:ascii="ＭＳ 明朝" w:hAnsi="ＭＳ 明朝"/>
          <w:b/>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4678"/>
        <w:gridCol w:w="2551"/>
      </w:tblGrid>
      <w:tr w:rsidR="0050780D" w:rsidRPr="00AE316B" w:rsidTr="00797786">
        <w:trPr>
          <w:trHeight w:val="400"/>
        </w:trPr>
        <w:tc>
          <w:tcPr>
            <w:tcW w:w="2552" w:type="dxa"/>
            <w:shd w:val="clear" w:color="auto" w:fill="auto"/>
          </w:tcPr>
          <w:p w:rsidR="006C065E" w:rsidRPr="00AE316B" w:rsidRDefault="006C065E">
            <w:pPr>
              <w:pStyle w:val="a3"/>
              <w:rPr>
                <w:rFonts w:ascii="ＭＳ ゴシック" w:eastAsia="ＭＳ ゴシック" w:hAnsi="ＭＳ ゴシック"/>
                <w:b/>
              </w:rPr>
            </w:pPr>
            <w:r w:rsidRPr="00AE316B">
              <w:rPr>
                <w:rFonts w:ascii="ＭＳ ゴシック" w:eastAsia="ＭＳ ゴシック" w:hAnsi="ＭＳ ゴシック" w:hint="eastAsia"/>
                <w:b/>
              </w:rPr>
              <w:t>10月13日(土)</w:t>
            </w:r>
          </w:p>
        </w:tc>
        <w:tc>
          <w:tcPr>
            <w:tcW w:w="4678" w:type="dxa"/>
            <w:shd w:val="clear" w:color="auto" w:fill="auto"/>
          </w:tcPr>
          <w:p w:rsidR="006C065E" w:rsidRPr="00AE316B" w:rsidRDefault="006C065E">
            <w:pPr>
              <w:pStyle w:val="a3"/>
              <w:rPr>
                <w:rFonts w:ascii="ＭＳ ゴシック" w:eastAsia="ＭＳ ゴシック" w:hAnsi="ＭＳ ゴシック"/>
                <w:b/>
              </w:rPr>
            </w:pPr>
          </w:p>
        </w:tc>
        <w:tc>
          <w:tcPr>
            <w:tcW w:w="2551" w:type="dxa"/>
            <w:shd w:val="clear" w:color="auto" w:fill="auto"/>
          </w:tcPr>
          <w:p w:rsidR="006C065E" w:rsidRPr="00AE316B" w:rsidRDefault="006C065E">
            <w:pPr>
              <w:pStyle w:val="a3"/>
              <w:rPr>
                <w:rFonts w:ascii="ＭＳ ゴシック" w:eastAsia="ＭＳ ゴシック" w:hAnsi="ＭＳ ゴシック"/>
                <w:b/>
                <w:sz w:val="18"/>
                <w:szCs w:val="18"/>
              </w:rPr>
            </w:pPr>
          </w:p>
        </w:tc>
      </w:tr>
      <w:tr w:rsidR="0050780D" w:rsidRPr="00AE316B" w:rsidTr="00797786">
        <w:trPr>
          <w:trHeight w:val="400"/>
        </w:trPr>
        <w:tc>
          <w:tcPr>
            <w:tcW w:w="2552" w:type="dxa"/>
            <w:shd w:val="clear" w:color="auto" w:fill="auto"/>
          </w:tcPr>
          <w:p w:rsidR="006C065E" w:rsidRPr="00AE316B" w:rsidRDefault="006C065E">
            <w:pPr>
              <w:pStyle w:val="a3"/>
              <w:rPr>
                <w:rFonts w:ascii="ＭＳ ゴシック" w:eastAsia="ＭＳ ゴシック" w:hAnsi="ＭＳ ゴシック"/>
                <w:b/>
              </w:rPr>
            </w:pPr>
            <w:r w:rsidRPr="00AE316B">
              <w:rPr>
                <w:rFonts w:ascii="ＭＳ ゴシック" w:eastAsia="ＭＳ ゴシック" w:hAnsi="ＭＳ ゴシック" w:hint="eastAsia"/>
                <w:b/>
              </w:rPr>
              <w:t xml:space="preserve">　12</w:t>
            </w:r>
            <w:r w:rsidR="00106DD9" w:rsidRPr="00AE316B">
              <w:rPr>
                <w:rFonts w:ascii="ＭＳ ゴシック" w:eastAsia="ＭＳ ゴシック" w:hAnsi="ＭＳ ゴシック" w:hint="eastAsia"/>
                <w:b/>
              </w:rPr>
              <w:t xml:space="preserve">時　</w:t>
            </w:r>
            <w:r w:rsidRPr="00AE316B">
              <w:rPr>
                <w:rFonts w:ascii="ＭＳ ゴシック" w:eastAsia="ＭＳ ゴシック" w:hAnsi="ＭＳ ゴシック" w:hint="eastAsia"/>
                <w:b/>
              </w:rPr>
              <w:t>～</w:t>
            </w:r>
          </w:p>
        </w:tc>
        <w:tc>
          <w:tcPr>
            <w:tcW w:w="4678" w:type="dxa"/>
            <w:shd w:val="clear" w:color="auto" w:fill="auto"/>
          </w:tcPr>
          <w:p w:rsidR="006C065E" w:rsidRPr="00AE316B" w:rsidRDefault="006C065E">
            <w:pPr>
              <w:pStyle w:val="a3"/>
              <w:rPr>
                <w:rFonts w:ascii="ＭＳ ゴシック" w:eastAsia="ＭＳ ゴシック" w:hAnsi="ＭＳ ゴシック"/>
                <w:b/>
              </w:rPr>
            </w:pPr>
            <w:r w:rsidRPr="00AE316B">
              <w:rPr>
                <w:rFonts w:ascii="ＭＳ ゴシック" w:eastAsia="ＭＳ ゴシック" w:hAnsi="ＭＳ ゴシック" w:hint="eastAsia"/>
                <w:b/>
              </w:rPr>
              <w:t>受付</w:t>
            </w:r>
          </w:p>
        </w:tc>
        <w:tc>
          <w:tcPr>
            <w:tcW w:w="2551" w:type="dxa"/>
            <w:shd w:val="clear" w:color="auto" w:fill="auto"/>
          </w:tcPr>
          <w:p w:rsidR="006C065E"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教室棟2階 ラウンジ前</w:t>
            </w:r>
          </w:p>
        </w:tc>
      </w:tr>
      <w:tr w:rsidR="0050780D" w:rsidRPr="00AE316B" w:rsidTr="00797786">
        <w:trPr>
          <w:trHeight w:val="400"/>
        </w:trPr>
        <w:tc>
          <w:tcPr>
            <w:tcW w:w="2552" w:type="dxa"/>
            <w:shd w:val="clear" w:color="auto" w:fill="auto"/>
          </w:tcPr>
          <w:p w:rsidR="006C065E" w:rsidRPr="00AE316B" w:rsidRDefault="006C065E">
            <w:pPr>
              <w:pStyle w:val="a3"/>
              <w:rPr>
                <w:rFonts w:ascii="ＭＳ ゴシック" w:eastAsia="ＭＳ ゴシック" w:hAnsi="ＭＳ ゴシック"/>
                <w:b/>
              </w:rPr>
            </w:pPr>
            <w:r w:rsidRPr="00AE316B">
              <w:rPr>
                <w:rFonts w:ascii="ＭＳ ゴシック" w:eastAsia="ＭＳ ゴシック" w:hAnsi="ＭＳ ゴシック" w:hint="eastAsia"/>
                <w:b/>
              </w:rPr>
              <w:t xml:space="preserve">　13</w:t>
            </w:r>
            <w:r w:rsidR="00106DD9" w:rsidRPr="00AE316B">
              <w:rPr>
                <w:rFonts w:ascii="ＭＳ ゴシック" w:eastAsia="ＭＳ ゴシック" w:hAnsi="ＭＳ ゴシック" w:hint="eastAsia"/>
                <w:b/>
              </w:rPr>
              <w:t xml:space="preserve">時　～　</w:t>
            </w:r>
            <w:r w:rsidRPr="00AE316B">
              <w:rPr>
                <w:rFonts w:ascii="ＭＳ ゴシック" w:eastAsia="ＭＳ ゴシック" w:hAnsi="ＭＳ ゴシック" w:hint="eastAsia"/>
                <w:b/>
              </w:rPr>
              <w:t>16時</w:t>
            </w:r>
          </w:p>
        </w:tc>
        <w:tc>
          <w:tcPr>
            <w:tcW w:w="4678" w:type="dxa"/>
            <w:shd w:val="clear" w:color="auto" w:fill="auto"/>
          </w:tcPr>
          <w:p w:rsidR="006C065E" w:rsidRPr="00AE316B" w:rsidRDefault="006C065E">
            <w:pPr>
              <w:pStyle w:val="a3"/>
              <w:rPr>
                <w:rFonts w:ascii="ＭＳ ゴシック" w:eastAsia="ＭＳ ゴシック" w:hAnsi="ＭＳ ゴシック"/>
                <w:b/>
              </w:rPr>
            </w:pPr>
            <w:r w:rsidRPr="00AE316B">
              <w:rPr>
                <w:rFonts w:ascii="ＭＳ ゴシック" w:eastAsia="ＭＳ ゴシック" w:hAnsi="ＭＳ ゴシック" w:hint="eastAsia"/>
                <w:b/>
              </w:rPr>
              <w:t>公開シンポジウム</w:t>
            </w:r>
          </w:p>
        </w:tc>
        <w:tc>
          <w:tcPr>
            <w:tcW w:w="2551" w:type="dxa"/>
            <w:shd w:val="clear" w:color="auto" w:fill="auto"/>
          </w:tcPr>
          <w:p w:rsidR="006C065E"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教室棟2階 講義室2-A</w:t>
            </w:r>
          </w:p>
        </w:tc>
      </w:tr>
      <w:tr w:rsidR="0050780D" w:rsidRPr="00AE316B" w:rsidTr="00797786">
        <w:trPr>
          <w:trHeight w:val="400"/>
        </w:trPr>
        <w:tc>
          <w:tcPr>
            <w:tcW w:w="2552" w:type="dxa"/>
            <w:shd w:val="clear" w:color="auto" w:fill="auto"/>
          </w:tcPr>
          <w:p w:rsidR="006C065E" w:rsidRPr="00AE316B" w:rsidRDefault="006C065E">
            <w:pPr>
              <w:pStyle w:val="a3"/>
              <w:rPr>
                <w:rFonts w:ascii="ＭＳ ゴシック" w:eastAsia="ＭＳ ゴシック" w:hAnsi="ＭＳ ゴシック"/>
                <w:b/>
              </w:rPr>
            </w:pPr>
          </w:p>
        </w:tc>
        <w:tc>
          <w:tcPr>
            <w:tcW w:w="4678" w:type="dxa"/>
            <w:shd w:val="clear" w:color="auto" w:fill="auto"/>
          </w:tcPr>
          <w:p w:rsidR="006C065E" w:rsidRPr="00797786" w:rsidRDefault="00293943">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テーマ:</w:t>
            </w:r>
            <w:r w:rsidR="006C065E" w:rsidRPr="00797786">
              <w:rPr>
                <w:rFonts w:ascii="ＭＳ ゴシック" w:eastAsia="ＭＳ ゴシック" w:hAnsi="ＭＳ ゴシック" w:hint="eastAsia"/>
                <w:b/>
                <w:sz w:val="20"/>
                <w:szCs w:val="20"/>
              </w:rPr>
              <w:t>地域社会における多世代</w:t>
            </w:r>
            <w:r w:rsidR="00106DD9" w:rsidRPr="00797786">
              <w:rPr>
                <w:rFonts w:ascii="ＭＳ ゴシック" w:eastAsia="ＭＳ ゴシック" w:hAnsi="ＭＳ ゴシック" w:hint="eastAsia"/>
                <w:b/>
                <w:sz w:val="20"/>
                <w:szCs w:val="20"/>
              </w:rPr>
              <w:t>共生の可能性</w:t>
            </w:r>
          </w:p>
        </w:tc>
        <w:tc>
          <w:tcPr>
            <w:tcW w:w="2551" w:type="dxa"/>
            <w:shd w:val="clear" w:color="auto" w:fill="auto"/>
          </w:tcPr>
          <w:p w:rsidR="006C065E" w:rsidRPr="00797786" w:rsidRDefault="006C065E">
            <w:pPr>
              <w:pStyle w:val="a3"/>
              <w:rPr>
                <w:rFonts w:ascii="ＭＳ ゴシック" w:eastAsia="ＭＳ ゴシック" w:hAnsi="ＭＳ ゴシック"/>
                <w:b/>
                <w:sz w:val="20"/>
                <w:szCs w:val="20"/>
              </w:rPr>
            </w:pPr>
          </w:p>
        </w:tc>
      </w:tr>
      <w:tr w:rsidR="0050780D" w:rsidRPr="00AE316B" w:rsidTr="00797786">
        <w:trPr>
          <w:trHeight w:val="400"/>
        </w:trPr>
        <w:tc>
          <w:tcPr>
            <w:tcW w:w="2552" w:type="dxa"/>
            <w:shd w:val="clear" w:color="auto" w:fill="auto"/>
          </w:tcPr>
          <w:p w:rsidR="006C065E" w:rsidRPr="00AE316B" w:rsidRDefault="006C065E">
            <w:pPr>
              <w:pStyle w:val="a3"/>
              <w:rPr>
                <w:rFonts w:ascii="ＭＳ ゴシック" w:eastAsia="ＭＳ ゴシック" w:hAnsi="ＭＳ ゴシック"/>
                <w:b/>
              </w:rPr>
            </w:pPr>
          </w:p>
        </w:tc>
        <w:tc>
          <w:tcPr>
            <w:tcW w:w="4678" w:type="dxa"/>
            <w:shd w:val="clear" w:color="auto" w:fill="auto"/>
          </w:tcPr>
          <w:p w:rsidR="006C065E"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 xml:space="preserve">　　　　－家族と住まいに焦点を当てて－</w:t>
            </w:r>
          </w:p>
        </w:tc>
        <w:tc>
          <w:tcPr>
            <w:tcW w:w="2551" w:type="dxa"/>
            <w:shd w:val="clear" w:color="auto" w:fill="auto"/>
          </w:tcPr>
          <w:p w:rsidR="006C065E" w:rsidRPr="00797786" w:rsidRDefault="006C065E">
            <w:pPr>
              <w:pStyle w:val="a3"/>
              <w:rPr>
                <w:rFonts w:ascii="ＭＳ ゴシック" w:eastAsia="ＭＳ ゴシック" w:hAnsi="ＭＳ ゴシック"/>
                <w:b/>
                <w:sz w:val="20"/>
                <w:szCs w:val="20"/>
              </w:rPr>
            </w:pPr>
          </w:p>
        </w:tc>
      </w:tr>
      <w:tr w:rsidR="0050780D" w:rsidRPr="00AE316B" w:rsidTr="00797786">
        <w:trPr>
          <w:trHeight w:val="400"/>
        </w:trPr>
        <w:tc>
          <w:tcPr>
            <w:tcW w:w="2552" w:type="dxa"/>
            <w:shd w:val="clear" w:color="auto" w:fill="auto"/>
          </w:tcPr>
          <w:p w:rsidR="006C065E"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 xml:space="preserve">　16時30分～17時30分</w:t>
            </w:r>
          </w:p>
        </w:tc>
        <w:tc>
          <w:tcPr>
            <w:tcW w:w="4678" w:type="dxa"/>
            <w:shd w:val="clear" w:color="auto" w:fill="auto"/>
          </w:tcPr>
          <w:p w:rsidR="006C065E"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総会</w:t>
            </w:r>
          </w:p>
        </w:tc>
        <w:tc>
          <w:tcPr>
            <w:tcW w:w="2551" w:type="dxa"/>
            <w:shd w:val="clear" w:color="auto" w:fill="auto"/>
          </w:tcPr>
          <w:p w:rsidR="006C065E"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教室棟2階 講義室2-A</w:t>
            </w:r>
          </w:p>
        </w:tc>
      </w:tr>
      <w:tr w:rsidR="0050780D" w:rsidRPr="00AE316B" w:rsidTr="00797786">
        <w:trPr>
          <w:trHeight w:val="400"/>
        </w:trPr>
        <w:tc>
          <w:tcPr>
            <w:tcW w:w="2552"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 xml:space="preserve">　18時　～　20時</w:t>
            </w:r>
          </w:p>
        </w:tc>
        <w:tc>
          <w:tcPr>
            <w:tcW w:w="4678"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懇親会</w:t>
            </w:r>
          </w:p>
        </w:tc>
        <w:tc>
          <w:tcPr>
            <w:tcW w:w="2551" w:type="dxa"/>
            <w:shd w:val="clear" w:color="auto" w:fill="auto"/>
          </w:tcPr>
          <w:p w:rsidR="00106DD9" w:rsidRPr="00797786" w:rsidRDefault="00106DD9" w:rsidP="001D37AE">
            <w:pPr>
              <w:pStyle w:val="a3"/>
              <w:ind w:rightChars="-47" w:right="-107"/>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食堂棟2階カフェテリア</w:t>
            </w:r>
          </w:p>
        </w:tc>
      </w:tr>
      <w:tr w:rsidR="0050780D" w:rsidRPr="00AE316B" w:rsidTr="00797786">
        <w:trPr>
          <w:trHeight w:val="400"/>
        </w:trPr>
        <w:tc>
          <w:tcPr>
            <w:tcW w:w="2552" w:type="dxa"/>
            <w:shd w:val="clear" w:color="auto" w:fill="auto"/>
          </w:tcPr>
          <w:p w:rsidR="00106DD9" w:rsidRPr="00AE316B" w:rsidRDefault="00106DD9">
            <w:pPr>
              <w:pStyle w:val="a3"/>
              <w:rPr>
                <w:rFonts w:ascii="ＭＳ ゴシック" w:eastAsia="ＭＳ ゴシック" w:hAnsi="ＭＳ ゴシック"/>
                <w:b/>
              </w:rPr>
            </w:pPr>
          </w:p>
        </w:tc>
        <w:tc>
          <w:tcPr>
            <w:tcW w:w="4678" w:type="dxa"/>
            <w:shd w:val="clear" w:color="auto" w:fill="auto"/>
          </w:tcPr>
          <w:p w:rsidR="00106DD9" w:rsidRPr="00AE316B" w:rsidRDefault="00106DD9">
            <w:pPr>
              <w:pStyle w:val="a3"/>
              <w:rPr>
                <w:rFonts w:ascii="ＭＳ ゴシック" w:eastAsia="ＭＳ ゴシック" w:hAnsi="ＭＳ ゴシック"/>
                <w:b/>
              </w:rPr>
            </w:pPr>
          </w:p>
        </w:tc>
        <w:tc>
          <w:tcPr>
            <w:tcW w:w="2551" w:type="dxa"/>
            <w:shd w:val="clear" w:color="auto" w:fill="auto"/>
          </w:tcPr>
          <w:p w:rsidR="00106DD9" w:rsidRPr="00797786" w:rsidRDefault="00106DD9">
            <w:pPr>
              <w:pStyle w:val="a3"/>
              <w:rPr>
                <w:rFonts w:ascii="ＭＳ ゴシック" w:eastAsia="ＭＳ ゴシック" w:hAnsi="ＭＳ ゴシック"/>
                <w:b/>
                <w:sz w:val="20"/>
                <w:szCs w:val="20"/>
              </w:rPr>
            </w:pPr>
          </w:p>
        </w:tc>
      </w:tr>
      <w:tr w:rsidR="0050780D" w:rsidRPr="00AE316B" w:rsidTr="00797786">
        <w:trPr>
          <w:trHeight w:val="400"/>
        </w:trPr>
        <w:tc>
          <w:tcPr>
            <w:tcW w:w="2552"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10月14日(日)</w:t>
            </w:r>
          </w:p>
        </w:tc>
        <w:tc>
          <w:tcPr>
            <w:tcW w:w="4678" w:type="dxa"/>
            <w:shd w:val="clear" w:color="auto" w:fill="auto"/>
          </w:tcPr>
          <w:p w:rsidR="00106DD9" w:rsidRPr="00AE316B" w:rsidRDefault="00106DD9">
            <w:pPr>
              <w:pStyle w:val="a3"/>
              <w:rPr>
                <w:rFonts w:ascii="ＭＳ ゴシック" w:eastAsia="ＭＳ ゴシック" w:hAnsi="ＭＳ ゴシック"/>
                <w:b/>
              </w:rPr>
            </w:pPr>
          </w:p>
        </w:tc>
        <w:tc>
          <w:tcPr>
            <w:tcW w:w="2551" w:type="dxa"/>
            <w:shd w:val="clear" w:color="auto" w:fill="auto"/>
          </w:tcPr>
          <w:p w:rsidR="00106DD9" w:rsidRPr="00797786" w:rsidRDefault="00106DD9">
            <w:pPr>
              <w:pStyle w:val="a3"/>
              <w:rPr>
                <w:rFonts w:ascii="ＭＳ ゴシック" w:eastAsia="ＭＳ ゴシック" w:hAnsi="ＭＳ ゴシック"/>
                <w:b/>
                <w:sz w:val="20"/>
                <w:szCs w:val="20"/>
              </w:rPr>
            </w:pPr>
          </w:p>
        </w:tc>
      </w:tr>
      <w:tr w:rsidR="0050780D" w:rsidRPr="00AE316B" w:rsidTr="00797786">
        <w:trPr>
          <w:trHeight w:val="400"/>
        </w:trPr>
        <w:tc>
          <w:tcPr>
            <w:tcW w:w="2552" w:type="dxa"/>
            <w:shd w:val="clear" w:color="auto" w:fill="auto"/>
          </w:tcPr>
          <w:p w:rsidR="006C065E"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 xml:space="preserve">　8時30分～</w:t>
            </w:r>
          </w:p>
        </w:tc>
        <w:tc>
          <w:tcPr>
            <w:tcW w:w="4678" w:type="dxa"/>
            <w:shd w:val="clear" w:color="auto" w:fill="auto"/>
          </w:tcPr>
          <w:p w:rsidR="006C065E"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受付</w:t>
            </w:r>
          </w:p>
        </w:tc>
        <w:tc>
          <w:tcPr>
            <w:tcW w:w="2551" w:type="dxa"/>
            <w:shd w:val="clear" w:color="auto" w:fill="auto"/>
          </w:tcPr>
          <w:p w:rsidR="006C065E"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教室棟2階 ラウンジ前</w:t>
            </w:r>
          </w:p>
        </w:tc>
      </w:tr>
      <w:tr w:rsidR="0050780D" w:rsidRPr="00AE316B" w:rsidTr="00797786">
        <w:trPr>
          <w:trHeight w:val="400"/>
        </w:trPr>
        <w:tc>
          <w:tcPr>
            <w:tcW w:w="2552"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 xml:space="preserve">　8時50分～12時55分</w:t>
            </w:r>
          </w:p>
        </w:tc>
        <w:tc>
          <w:tcPr>
            <w:tcW w:w="4678"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自由報告</w:t>
            </w:r>
          </w:p>
        </w:tc>
        <w:tc>
          <w:tcPr>
            <w:tcW w:w="2551" w:type="dxa"/>
            <w:shd w:val="clear" w:color="auto" w:fill="auto"/>
          </w:tcPr>
          <w:p w:rsidR="00106DD9" w:rsidRPr="00797786" w:rsidRDefault="00106DD9">
            <w:pPr>
              <w:pStyle w:val="a3"/>
              <w:rPr>
                <w:rFonts w:ascii="ＭＳ ゴシック" w:eastAsia="ＭＳ ゴシック" w:hAnsi="ＭＳ ゴシック"/>
                <w:b/>
                <w:sz w:val="20"/>
                <w:szCs w:val="20"/>
              </w:rPr>
            </w:pPr>
          </w:p>
        </w:tc>
      </w:tr>
      <w:tr w:rsidR="0050780D" w:rsidRPr="00AE316B" w:rsidTr="00797786">
        <w:trPr>
          <w:trHeight w:val="400"/>
        </w:trPr>
        <w:tc>
          <w:tcPr>
            <w:tcW w:w="2552" w:type="dxa"/>
            <w:shd w:val="clear" w:color="auto" w:fill="auto"/>
          </w:tcPr>
          <w:p w:rsidR="00106DD9" w:rsidRPr="00AE316B" w:rsidRDefault="00106DD9">
            <w:pPr>
              <w:pStyle w:val="a3"/>
              <w:rPr>
                <w:rFonts w:ascii="ＭＳ ゴシック" w:eastAsia="ＭＳ ゴシック" w:hAnsi="ＭＳ ゴシック"/>
                <w:b/>
              </w:rPr>
            </w:pPr>
          </w:p>
        </w:tc>
        <w:tc>
          <w:tcPr>
            <w:tcW w:w="4678"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Ａ会場　第１分科会</w:t>
            </w:r>
          </w:p>
        </w:tc>
        <w:tc>
          <w:tcPr>
            <w:tcW w:w="2551" w:type="dxa"/>
            <w:shd w:val="clear" w:color="auto" w:fill="auto"/>
          </w:tcPr>
          <w:p w:rsidR="00106DD9"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教室棟2階 講義室207</w:t>
            </w:r>
          </w:p>
        </w:tc>
      </w:tr>
      <w:tr w:rsidR="0050780D" w:rsidRPr="00AE316B" w:rsidTr="00797786">
        <w:trPr>
          <w:trHeight w:val="400"/>
        </w:trPr>
        <w:tc>
          <w:tcPr>
            <w:tcW w:w="2552" w:type="dxa"/>
            <w:shd w:val="clear" w:color="auto" w:fill="auto"/>
          </w:tcPr>
          <w:p w:rsidR="00106DD9" w:rsidRPr="00AE316B" w:rsidRDefault="00106DD9">
            <w:pPr>
              <w:pStyle w:val="a3"/>
              <w:rPr>
                <w:rFonts w:ascii="ＭＳ ゴシック" w:eastAsia="ＭＳ ゴシック" w:hAnsi="ＭＳ ゴシック"/>
                <w:b/>
              </w:rPr>
            </w:pPr>
          </w:p>
        </w:tc>
        <w:tc>
          <w:tcPr>
            <w:tcW w:w="4678" w:type="dxa"/>
            <w:shd w:val="clear" w:color="auto" w:fill="auto"/>
          </w:tcPr>
          <w:p w:rsidR="00106DD9" w:rsidRPr="00AE316B" w:rsidRDefault="00106DD9">
            <w:pPr>
              <w:pStyle w:val="a3"/>
              <w:rPr>
                <w:rFonts w:ascii="ＭＳ ゴシック" w:eastAsia="ＭＳ ゴシック" w:hAnsi="ＭＳ ゴシック"/>
                <w:b/>
              </w:rPr>
            </w:pPr>
            <w:r w:rsidRPr="00AE316B">
              <w:rPr>
                <w:rFonts w:ascii="ＭＳ ゴシック" w:eastAsia="ＭＳ ゴシック" w:hAnsi="ＭＳ ゴシック" w:hint="eastAsia"/>
                <w:b/>
              </w:rPr>
              <w:t>Ｂ会場　第２分科会</w:t>
            </w:r>
          </w:p>
        </w:tc>
        <w:tc>
          <w:tcPr>
            <w:tcW w:w="2551" w:type="dxa"/>
            <w:shd w:val="clear" w:color="auto" w:fill="auto"/>
          </w:tcPr>
          <w:p w:rsidR="00106DD9" w:rsidRPr="00797786" w:rsidRDefault="00106DD9">
            <w:pPr>
              <w:pStyle w:val="a3"/>
              <w:rPr>
                <w:rFonts w:ascii="ＭＳ ゴシック" w:eastAsia="ＭＳ ゴシック" w:hAnsi="ＭＳ ゴシック"/>
                <w:b/>
                <w:sz w:val="20"/>
                <w:szCs w:val="20"/>
              </w:rPr>
            </w:pPr>
            <w:r w:rsidRPr="00797786">
              <w:rPr>
                <w:rFonts w:ascii="ＭＳ ゴシック" w:eastAsia="ＭＳ ゴシック" w:hAnsi="ＭＳ ゴシック" w:hint="eastAsia"/>
                <w:b/>
                <w:sz w:val="20"/>
                <w:szCs w:val="20"/>
              </w:rPr>
              <w:t>教室棟2階 講義室208</w:t>
            </w:r>
          </w:p>
        </w:tc>
      </w:tr>
    </w:tbl>
    <w:p w:rsidR="00AE316B" w:rsidRDefault="00AE316B" w:rsidP="00B75E44">
      <w:pPr>
        <w:pStyle w:val="a3"/>
        <w:rPr>
          <w:rFonts w:ascii="ＭＳ 明朝" w:hAnsi="ＭＳ 明朝"/>
          <w:b/>
        </w:rPr>
      </w:pPr>
    </w:p>
    <w:p w:rsidR="00E30BEF" w:rsidRDefault="00E30BEF" w:rsidP="00B75E44">
      <w:pPr>
        <w:pStyle w:val="a3"/>
        <w:rPr>
          <w:rFonts w:ascii="ＭＳ 明朝" w:hAnsi="ＭＳ 明朝"/>
          <w:b/>
        </w:rPr>
      </w:pPr>
    </w:p>
    <w:p w:rsidR="00293943" w:rsidRDefault="002047E0" w:rsidP="00B75E44">
      <w:pPr>
        <w:pStyle w:val="a3"/>
        <w:rPr>
          <w:rFonts w:ascii="ＭＳ 明朝" w:hAnsi="ＭＳ 明朝"/>
          <w:b/>
        </w:rPr>
      </w:pPr>
      <w:r>
        <w:rPr>
          <w:rFonts w:ascii="ＭＳ 明朝" w:hAnsi="ＭＳ 明朝"/>
          <w:b/>
          <w:noProof/>
        </w:rPr>
        <w:drawing>
          <wp:inline distT="0" distB="0" distL="0" distR="0" wp14:anchorId="09359CC5" wp14:editId="68CBDE85">
            <wp:extent cx="4488180" cy="505523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8180" cy="5055235"/>
                    </a:xfrm>
                    <a:prstGeom prst="rect">
                      <a:avLst/>
                    </a:prstGeom>
                    <a:noFill/>
                    <a:ln>
                      <a:noFill/>
                    </a:ln>
                  </pic:spPr>
                </pic:pic>
              </a:graphicData>
            </a:graphic>
          </wp:inline>
        </w:drawing>
      </w:r>
    </w:p>
    <w:p w:rsidR="00E30BEF" w:rsidRDefault="0087435A" w:rsidP="001D37AE">
      <w:pPr>
        <w:ind w:firstLineChars="1913" w:firstLine="4545"/>
        <w:rPr>
          <w:rFonts w:ascii="ＭＳ ゴシック" w:eastAsia="ＭＳ ゴシック" w:hAnsi="ＭＳ ゴシック"/>
          <w:b/>
          <w:sz w:val="22"/>
          <w:szCs w:val="22"/>
        </w:rPr>
      </w:pPr>
      <w:r w:rsidRPr="00B75E44">
        <w:rPr>
          <w:rFonts w:ascii="ＭＳ ゴシック" w:eastAsia="ＭＳ ゴシック" w:hAnsi="ＭＳ ゴシック"/>
          <w:b/>
          <w:sz w:val="22"/>
          <w:szCs w:val="22"/>
        </w:rPr>
        <w:t>【</w:t>
      </w:r>
      <w:r w:rsidR="00E45A58" w:rsidRPr="00B75E44">
        <w:rPr>
          <w:rFonts w:ascii="ＭＳ ゴシック" w:eastAsia="ＭＳ ゴシック" w:hAnsi="ＭＳ ゴシック" w:hint="eastAsia"/>
          <w:b/>
          <w:sz w:val="22"/>
          <w:szCs w:val="22"/>
        </w:rPr>
        <w:t>第</w:t>
      </w:r>
      <w:r w:rsidR="00DD1E0F" w:rsidRPr="00B75E44">
        <w:rPr>
          <w:rFonts w:ascii="ＭＳ ゴシック" w:eastAsia="ＭＳ ゴシック" w:hAnsi="ＭＳ ゴシック" w:hint="eastAsia"/>
          <w:b/>
          <w:sz w:val="22"/>
          <w:szCs w:val="22"/>
        </w:rPr>
        <w:t>3</w:t>
      </w:r>
      <w:r w:rsidR="00293943">
        <w:rPr>
          <w:rFonts w:ascii="ＭＳ ゴシック" w:eastAsia="ＭＳ ゴシック" w:hAnsi="ＭＳ ゴシック" w:hint="eastAsia"/>
          <w:b/>
          <w:sz w:val="22"/>
          <w:szCs w:val="22"/>
        </w:rPr>
        <w:t>8</w:t>
      </w:r>
      <w:r w:rsidR="00E45A58" w:rsidRPr="00B75E44">
        <w:rPr>
          <w:rFonts w:ascii="ＭＳ ゴシック" w:eastAsia="ＭＳ ゴシック" w:hAnsi="ＭＳ ゴシック" w:hint="eastAsia"/>
          <w:b/>
          <w:sz w:val="22"/>
          <w:szCs w:val="22"/>
        </w:rPr>
        <w:t>回</w:t>
      </w:r>
      <w:r w:rsidR="00E30BEF" w:rsidRPr="00B75E44">
        <w:rPr>
          <w:rFonts w:ascii="ＭＳ ゴシック" w:eastAsia="ＭＳ ゴシック" w:hAnsi="ＭＳ ゴシック" w:hint="eastAsia"/>
          <w:b/>
          <w:sz w:val="22"/>
          <w:szCs w:val="22"/>
        </w:rPr>
        <w:t>家族関係学</w:t>
      </w:r>
      <w:r w:rsidR="00E45A58" w:rsidRPr="00B75E44">
        <w:rPr>
          <w:rFonts w:ascii="ＭＳ ゴシック" w:eastAsia="ＭＳ ゴシック" w:hAnsi="ＭＳ ゴシック" w:hint="eastAsia"/>
          <w:b/>
          <w:sz w:val="22"/>
          <w:szCs w:val="22"/>
        </w:rPr>
        <w:t>セミナー事務局</w:t>
      </w:r>
      <w:r w:rsidRPr="00B75E44">
        <w:rPr>
          <w:rFonts w:ascii="ＭＳ ゴシック" w:eastAsia="ＭＳ ゴシック" w:hAnsi="ＭＳ ゴシック" w:hint="eastAsia"/>
          <w:b/>
          <w:sz w:val="22"/>
          <w:szCs w:val="22"/>
        </w:rPr>
        <w:t>】</w:t>
      </w:r>
    </w:p>
    <w:p w:rsidR="00293943" w:rsidRDefault="00293943" w:rsidP="00AE316B">
      <w:pPr>
        <w:ind w:firstLineChars="2090" w:firstLine="4530"/>
        <w:rPr>
          <w:rFonts w:ascii="ＭＳ ゴシック" w:eastAsia="ＭＳ ゴシック" w:hAnsi="ＭＳ ゴシック" w:cs="メイリオ"/>
          <w:color w:val="000000"/>
          <w:sz w:val="20"/>
          <w:szCs w:val="20"/>
        </w:rPr>
      </w:pPr>
      <w:r w:rsidRPr="00293943">
        <w:rPr>
          <w:rFonts w:ascii="ＭＳ ゴシック" w:eastAsia="ＭＳ ゴシック" w:hAnsi="ＭＳ ゴシック" w:cs="メイリオ" w:hint="eastAsia"/>
          <w:color w:val="000000"/>
          <w:sz w:val="20"/>
          <w:szCs w:val="20"/>
        </w:rPr>
        <w:t>鎌倉女子大学 家政学部家政保健学科</w:t>
      </w:r>
      <w:r>
        <w:rPr>
          <w:rFonts w:ascii="ＭＳ ゴシック" w:eastAsia="ＭＳ ゴシック" w:hAnsi="ＭＳ ゴシック" w:cs="メイリオ" w:hint="eastAsia"/>
          <w:color w:val="000000"/>
          <w:sz w:val="20"/>
          <w:szCs w:val="20"/>
        </w:rPr>
        <w:t xml:space="preserve">　</w:t>
      </w:r>
      <w:r w:rsidRPr="00293943">
        <w:rPr>
          <w:rFonts w:ascii="ＭＳ ゴシック" w:eastAsia="ＭＳ ゴシック" w:hAnsi="ＭＳ ゴシック" w:cs="メイリオ" w:hint="eastAsia"/>
          <w:color w:val="000000"/>
          <w:sz w:val="20"/>
          <w:szCs w:val="20"/>
        </w:rPr>
        <w:t>大石美佳</w:t>
      </w:r>
    </w:p>
    <w:p w:rsidR="00293943" w:rsidRDefault="00293943" w:rsidP="00AE316B">
      <w:pPr>
        <w:ind w:firstLineChars="2090" w:firstLine="4530"/>
        <w:rPr>
          <w:rFonts w:ascii="ＭＳ ゴシック" w:eastAsia="ＭＳ ゴシック" w:hAnsi="ＭＳ ゴシック" w:cs="メイリオ"/>
          <w:color w:val="000000"/>
          <w:sz w:val="20"/>
          <w:szCs w:val="20"/>
        </w:rPr>
      </w:pPr>
      <w:r w:rsidRPr="00293943">
        <w:rPr>
          <w:rFonts w:ascii="ＭＳ ゴシック" w:eastAsia="ＭＳ ゴシック" w:hAnsi="ＭＳ ゴシック" w:cs="メイリオ" w:hint="eastAsia"/>
          <w:color w:val="000000"/>
          <w:sz w:val="20"/>
          <w:szCs w:val="20"/>
        </w:rPr>
        <w:t>〒247-8512 鎌倉市大船6-1-3</w:t>
      </w:r>
    </w:p>
    <w:p w:rsidR="00293943" w:rsidRDefault="00293943" w:rsidP="00AE316B">
      <w:pPr>
        <w:ind w:firstLineChars="2090" w:firstLine="4530"/>
        <w:rPr>
          <w:rFonts w:ascii="ＭＳ ゴシック" w:eastAsia="ＭＳ ゴシック" w:hAnsi="ＭＳ ゴシック" w:cs="メイリオ"/>
          <w:color w:val="000000"/>
          <w:sz w:val="20"/>
          <w:szCs w:val="20"/>
        </w:rPr>
      </w:pPr>
      <w:r>
        <w:rPr>
          <w:rFonts w:ascii="ＭＳ ゴシック" w:eastAsia="ＭＳ ゴシック" w:hAnsi="ＭＳ ゴシック" w:cs="メイリオ" w:hint="eastAsia"/>
          <w:color w:val="000000"/>
          <w:sz w:val="20"/>
          <w:szCs w:val="20"/>
        </w:rPr>
        <w:t>Phone : 0467-44-2111(代表)　Fax : 0467-44-7131</w:t>
      </w:r>
    </w:p>
    <w:p w:rsidR="00293943" w:rsidRDefault="00293943" w:rsidP="00AE316B">
      <w:pPr>
        <w:ind w:firstLineChars="2090" w:firstLine="4530"/>
        <w:rPr>
          <w:rFonts w:ascii="ＭＳ ゴシック" w:eastAsia="ＭＳ ゴシック" w:hAnsi="ＭＳ ゴシック" w:cs="メイリオ"/>
          <w:color w:val="000000"/>
          <w:sz w:val="20"/>
          <w:szCs w:val="20"/>
        </w:rPr>
      </w:pPr>
      <w:r>
        <w:rPr>
          <w:rFonts w:ascii="ＭＳ ゴシック" w:eastAsia="ＭＳ ゴシック" w:hAnsi="ＭＳ ゴシック" w:cs="メイリオ" w:hint="eastAsia"/>
          <w:color w:val="000000"/>
          <w:sz w:val="20"/>
          <w:szCs w:val="20"/>
        </w:rPr>
        <w:t xml:space="preserve">E-mail : </w:t>
      </w:r>
      <w:r w:rsidRPr="00293943">
        <w:rPr>
          <w:rFonts w:ascii="ＭＳ ゴシック" w:eastAsia="ＭＳ ゴシック" w:hAnsi="ＭＳ ゴシック" w:cs="メイリオ" w:hint="eastAsia"/>
          <w:color w:val="000000"/>
          <w:sz w:val="20"/>
          <w:szCs w:val="20"/>
        </w:rPr>
        <w:t>m.oishi@k</w:t>
      </w:r>
      <w:r>
        <w:rPr>
          <w:rFonts w:ascii="ＭＳ ゴシック" w:eastAsia="ＭＳ ゴシック" w:hAnsi="ＭＳ ゴシック" w:cs="メイリオ" w:hint="eastAsia"/>
          <w:color w:val="000000"/>
          <w:sz w:val="20"/>
          <w:szCs w:val="20"/>
        </w:rPr>
        <w:t>a</w:t>
      </w:r>
      <w:r w:rsidRPr="00293943">
        <w:rPr>
          <w:rFonts w:ascii="ＭＳ ゴシック" w:eastAsia="ＭＳ ゴシック" w:hAnsi="ＭＳ ゴシック" w:cs="メイリオ" w:hint="eastAsia"/>
          <w:color w:val="000000"/>
          <w:sz w:val="20"/>
          <w:szCs w:val="20"/>
        </w:rPr>
        <w:t>makura-u.ac.jp</w:t>
      </w:r>
    </w:p>
    <w:p w:rsidR="00ED1254" w:rsidRDefault="00ED1254" w:rsidP="001D37AE">
      <w:pPr>
        <w:jc w:val="left"/>
      </w:pPr>
    </w:p>
    <w:p w:rsidR="001D37AE" w:rsidRDefault="001D37AE" w:rsidP="002047E0">
      <w:pPr>
        <w:pStyle w:val="a3"/>
        <w:ind w:firstLineChars="100" w:firstLine="290"/>
        <w:jc w:val="center"/>
        <w:rPr>
          <w:rFonts w:ascii="ＭＳ ゴシック" w:eastAsia="ＭＳ ゴシック" w:hAnsi="ＭＳ ゴシック"/>
          <w:b/>
          <w:spacing w:val="-4"/>
          <w:sz w:val="28"/>
          <w:szCs w:val="28"/>
          <w:bdr w:val="single" w:sz="4" w:space="0" w:color="auto"/>
        </w:rPr>
      </w:pPr>
    </w:p>
    <w:p w:rsidR="001F1B7D" w:rsidRPr="0087435A" w:rsidRDefault="001F1B7D" w:rsidP="002047E0">
      <w:pPr>
        <w:pStyle w:val="a3"/>
        <w:ind w:firstLineChars="100" w:firstLine="290"/>
        <w:jc w:val="center"/>
        <w:rPr>
          <w:rFonts w:ascii="ＭＳ ゴシック" w:eastAsia="ＭＳ ゴシック" w:hAnsi="ＭＳ ゴシック"/>
          <w:b/>
          <w:spacing w:val="-4"/>
          <w:sz w:val="28"/>
          <w:szCs w:val="28"/>
          <w:bdr w:val="single" w:sz="4" w:space="0" w:color="auto"/>
        </w:rPr>
      </w:pPr>
      <w:r w:rsidRPr="0087435A">
        <w:rPr>
          <w:rFonts w:ascii="ＭＳ ゴシック" w:eastAsia="ＭＳ ゴシック" w:hAnsi="ＭＳ ゴシック" w:hint="eastAsia"/>
          <w:b/>
          <w:spacing w:val="-4"/>
          <w:sz w:val="28"/>
          <w:szCs w:val="28"/>
          <w:bdr w:val="single" w:sz="4" w:space="0" w:color="auto"/>
        </w:rPr>
        <w:t>第１日　10月</w:t>
      </w:r>
      <w:r w:rsidR="00333955">
        <w:rPr>
          <w:rFonts w:ascii="ＭＳ ゴシック" w:eastAsia="ＭＳ ゴシック" w:hAnsi="ＭＳ ゴシック" w:hint="eastAsia"/>
          <w:b/>
          <w:spacing w:val="-4"/>
          <w:sz w:val="28"/>
          <w:szCs w:val="28"/>
          <w:bdr w:val="single" w:sz="4" w:space="0" w:color="auto"/>
        </w:rPr>
        <w:t>13</w:t>
      </w:r>
      <w:r w:rsidRPr="0087435A">
        <w:rPr>
          <w:rFonts w:ascii="ＭＳ ゴシック" w:eastAsia="ＭＳ ゴシック" w:hAnsi="ＭＳ ゴシック" w:hint="eastAsia"/>
          <w:b/>
          <w:spacing w:val="-4"/>
          <w:sz w:val="28"/>
          <w:szCs w:val="28"/>
          <w:bdr w:val="single" w:sz="4" w:space="0" w:color="auto"/>
        </w:rPr>
        <w:t>日（土）</w:t>
      </w:r>
    </w:p>
    <w:p w:rsidR="001F1B7D" w:rsidRDefault="001F1B7D" w:rsidP="001F1B7D"/>
    <w:p w:rsidR="001D37AE" w:rsidRPr="0087435A" w:rsidRDefault="001D37AE" w:rsidP="001F1B7D"/>
    <w:p w:rsidR="00F605CA" w:rsidRDefault="00333955" w:rsidP="001D37AE">
      <w:pPr>
        <w:pStyle w:val="a3"/>
        <w:tabs>
          <w:tab w:val="left" w:pos="7264"/>
        </w:tabs>
        <w:ind w:left="-84"/>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12</w:t>
      </w:r>
      <w:r w:rsidR="00F605CA" w:rsidRPr="00F605CA">
        <w:rPr>
          <w:rFonts w:ascii="ＭＳ ゴシック" w:eastAsia="ＭＳ ゴシック" w:hAnsi="ＭＳ ゴシック" w:hint="eastAsia"/>
          <w:b/>
          <w:color w:val="000000"/>
          <w:sz w:val="22"/>
          <w:szCs w:val="22"/>
        </w:rPr>
        <w:t xml:space="preserve">時　～　</w:t>
      </w:r>
      <w:r w:rsidR="00751001">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hint="eastAsia"/>
          <w:b/>
          <w:color w:val="000000"/>
          <w:sz w:val="22"/>
          <w:szCs w:val="22"/>
        </w:rPr>
        <w:t xml:space="preserve">　</w:t>
      </w:r>
      <w:r w:rsidR="00F605CA" w:rsidRPr="00F605CA">
        <w:rPr>
          <w:rFonts w:ascii="ＭＳ ゴシック" w:eastAsia="ＭＳ ゴシック" w:hAnsi="ＭＳ ゴシック" w:hint="eastAsia"/>
          <w:b/>
          <w:color w:val="000000"/>
          <w:sz w:val="22"/>
          <w:szCs w:val="22"/>
        </w:rPr>
        <w:t xml:space="preserve">受付　</w:t>
      </w:r>
      <w:r w:rsidRPr="00333955">
        <w:rPr>
          <w:rFonts w:ascii="ＭＳ ゴシック" w:eastAsia="ＭＳ ゴシック" w:hAnsi="ＭＳ ゴシック" w:hint="eastAsia"/>
          <w:b/>
          <w:sz w:val="22"/>
          <w:szCs w:val="22"/>
        </w:rPr>
        <w:t>教室棟2階 ラウンジ前</w:t>
      </w:r>
    </w:p>
    <w:p w:rsidR="001D37AE" w:rsidRPr="00333955" w:rsidRDefault="001D37AE" w:rsidP="001D37AE">
      <w:pPr>
        <w:pStyle w:val="a3"/>
        <w:tabs>
          <w:tab w:val="left" w:pos="7264"/>
        </w:tabs>
        <w:ind w:left="-84"/>
        <w:rPr>
          <w:rFonts w:ascii="ＭＳ ゴシック" w:eastAsia="ＭＳ ゴシック" w:hAnsi="ＭＳ ゴシック"/>
          <w:b/>
          <w:color w:val="000000"/>
          <w:sz w:val="22"/>
          <w:szCs w:val="22"/>
        </w:rPr>
      </w:pPr>
    </w:p>
    <w:p w:rsidR="00F605CA" w:rsidRPr="007C1E4D" w:rsidRDefault="00F605CA" w:rsidP="00F605CA">
      <w:pPr>
        <w:pStyle w:val="a3"/>
        <w:ind w:left="-84"/>
        <w:rPr>
          <w:rFonts w:ascii="ＭＳ ゴシック" w:eastAsia="ＭＳ ゴシック" w:hAnsi="ＭＳ ゴシック"/>
          <w:b/>
          <w:color w:val="000000"/>
          <w:sz w:val="22"/>
          <w:szCs w:val="22"/>
        </w:rPr>
      </w:pPr>
      <w:r w:rsidRPr="007C1E4D">
        <w:rPr>
          <w:rFonts w:ascii="ＭＳ ゴシック" w:eastAsia="ＭＳ ゴシック" w:hAnsi="ＭＳ ゴシック" w:hint="eastAsia"/>
          <w:b/>
          <w:color w:val="000000"/>
          <w:sz w:val="22"/>
          <w:szCs w:val="22"/>
        </w:rPr>
        <w:t>13時　～　16時　公開シンポジウム</w:t>
      </w:r>
      <w:r w:rsidR="00333955">
        <w:rPr>
          <w:rFonts w:ascii="ＭＳ ゴシック" w:eastAsia="ＭＳ ゴシック" w:hAnsi="ＭＳ ゴシック" w:hint="eastAsia"/>
          <w:b/>
          <w:color w:val="000000"/>
          <w:sz w:val="22"/>
          <w:szCs w:val="22"/>
        </w:rPr>
        <w:t xml:space="preserve">　</w:t>
      </w:r>
      <w:r w:rsidR="00333955" w:rsidRPr="00333955">
        <w:rPr>
          <w:rFonts w:ascii="ＭＳ ゴシック" w:eastAsia="ＭＳ ゴシック" w:hAnsi="ＭＳ ゴシック" w:hint="eastAsia"/>
          <w:b/>
          <w:sz w:val="22"/>
          <w:szCs w:val="22"/>
        </w:rPr>
        <w:t>教室棟2階 講義室2-A</w:t>
      </w:r>
    </w:p>
    <w:p w:rsidR="00F605CA" w:rsidRPr="00593DD7" w:rsidRDefault="00333955" w:rsidP="002047E0">
      <w:pPr>
        <w:pStyle w:val="a3"/>
        <w:ind w:left="-84" w:firstLineChars="300" w:firstLine="713"/>
        <w:rPr>
          <w:rFonts w:ascii="ＭＳ ゴシック" w:eastAsia="ＭＳ ゴシック" w:hAnsi="ＭＳ ゴシック"/>
          <w:b/>
          <w:color w:val="000000"/>
        </w:rPr>
      </w:pPr>
      <w:r>
        <w:rPr>
          <w:rFonts w:ascii="ＭＳ ゴシック" w:eastAsia="ＭＳ ゴシック" w:hAnsi="ＭＳ ゴシック" w:hint="eastAsia"/>
          <w:b/>
          <w:color w:val="000000"/>
          <w:sz w:val="22"/>
          <w:szCs w:val="22"/>
        </w:rPr>
        <w:t xml:space="preserve">　　　</w:t>
      </w:r>
      <w:r w:rsidR="00F605CA" w:rsidRPr="00593DD7">
        <w:rPr>
          <w:rFonts w:ascii="ＭＳ ゴシック" w:eastAsia="ＭＳ ゴシック" w:hAnsi="ＭＳ ゴシック" w:hint="eastAsia"/>
          <w:b/>
          <w:color w:val="000000"/>
        </w:rPr>
        <w:t>テーマ：</w:t>
      </w:r>
      <w:r w:rsidRPr="00593DD7">
        <w:rPr>
          <w:rFonts w:ascii="ＭＳ ゴシック" w:eastAsia="ＭＳ ゴシック" w:hAnsi="ＭＳ ゴシック" w:hint="eastAsia"/>
          <w:b/>
        </w:rPr>
        <w:t>地域社会における多世代共生の可能性</w:t>
      </w:r>
      <w:r w:rsidR="00792233">
        <w:rPr>
          <w:rFonts w:ascii="ＭＳ ゴシック" w:eastAsia="ＭＳ ゴシック" w:hAnsi="ＭＳ ゴシック" w:hint="eastAsia"/>
          <w:b/>
        </w:rPr>
        <w:t xml:space="preserve"> </w:t>
      </w:r>
      <w:r w:rsidRPr="00593DD7">
        <w:rPr>
          <w:rFonts w:ascii="ＭＳ ゴシック" w:eastAsia="ＭＳ ゴシック" w:hAnsi="ＭＳ ゴシック" w:hint="eastAsia"/>
          <w:b/>
        </w:rPr>
        <w:t>－家族と住まいに焦点を当てて－</w:t>
      </w:r>
    </w:p>
    <w:p w:rsidR="001F1B7D" w:rsidRDefault="001F1B7D" w:rsidP="001F1B7D">
      <w:pPr>
        <w:wordWrap w:val="0"/>
        <w:autoSpaceDE w:val="0"/>
        <w:autoSpaceDN w:val="0"/>
        <w:adjustRightInd w:val="0"/>
        <w:spacing w:line="333" w:lineRule="exact"/>
        <w:rPr>
          <w:rFonts w:ascii="ＭＳ ゴシック" w:eastAsia="ＭＳ ゴシック" w:hAnsi="ＭＳ ゴシック"/>
          <w:b/>
          <w:color w:val="4472C4"/>
          <w:szCs w:val="21"/>
        </w:rPr>
      </w:pPr>
    </w:p>
    <w:p w:rsidR="001D37AE" w:rsidRPr="001D37AE" w:rsidRDefault="001D37AE" w:rsidP="001F1B7D">
      <w:pPr>
        <w:wordWrap w:val="0"/>
        <w:autoSpaceDE w:val="0"/>
        <w:autoSpaceDN w:val="0"/>
        <w:adjustRightInd w:val="0"/>
        <w:spacing w:line="333" w:lineRule="exact"/>
        <w:rPr>
          <w:rFonts w:ascii="ＭＳ ゴシック" w:eastAsia="ＭＳ ゴシック" w:hAnsi="ＭＳ ゴシック"/>
          <w:b/>
          <w:color w:val="4472C4"/>
          <w:szCs w:val="21"/>
        </w:rPr>
      </w:pPr>
    </w:p>
    <w:p w:rsidR="00333955" w:rsidRPr="00593DD7" w:rsidRDefault="001F1B7D" w:rsidP="001D37AE">
      <w:pPr>
        <w:jc w:val="right"/>
        <w:rPr>
          <w:rFonts w:ascii="ＭＳ ゴシック" w:eastAsia="ＭＳ ゴシック" w:hAnsi="ＭＳ ゴシック"/>
          <w:b/>
          <w:szCs w:val="21"/>
        </w:rPr>
      </w:pPr>
      <w:r w:rsidRPr="00593DD7">
        <w:rPr>
          <w:rFonts w:ascii="ＭＳ ゴシック" w:eastAsia="ＭＳ ゴシック" w:hAnsi="ＭＳ ゴシック" w:hint="eastAsia"/>
          <w:b/>
          <w:color w:val="4472C4"/>
          <w:szCs w:val="21"/>
        </w:rPr>
        <w:t xml:space="preserve"> 　        </w:t>
      </w:r>
      <w:r w:rsidR="00F15FAA" w:rsidRPr="00593DD7">
        <w:rPr>
          <w:rFonts w:ascii="ＭＳ ゴシック" w:eastAsia="ＭＳ ゴシック" w:hAnsi="ＭＳ ゴシック" w:hint="eastAsia"/>
          <w:b/>
          <w:szCs w:val="21"/>
        </w:rPr>
        <w:t>コーディネーター・</w:t>
      </w:r>
      <w:r w:rsidRPr="00593DD7">
        <w:rPr>
          <w:rFonts w:ascii="ＭＳ ゴシック" w:eastAsia="ＭＳ ゴシック" w:hAnsi="ＭＳ ゴシック" w:hint="eastAsia"/>
          <w:b/>
          <w:szCs w:val="21"/>
        </w:rPr>
        <w:t>司会：</w:t>
      </w:r>
      <w:r w:rsidR="00333955" w:rsidRPr="00593DD7">
        <w:rPr>
          <w:rFonts w:ascii="ＭＳ ゴシック" w:eastAsia="ＭＳ ゴシック" w:hAnsi="ＭＳ ゴシック" w:hint="eastAsia"/>
          <w:b/>
          <w:szCs w:val="21"/>
        </w:rPr>
        <w:t>井田 瑞江 (関東学院大学社会学部准教授)</w:t>
      </w:r>
    </w:p>
    <w:p w:rsidR="001F1B7D" w:rsidRPr="00593DD7" w:rsidRDefault="00333955" w:rsidP="001D37AE">
      <w:pPr>
        <w:wordWrap w:val="0"/>
        <w:jc w:val="right"/>
        <w:rPr>
          <w:rFonts w:ascii="ＭＳ ゴシック" w:eastAsia="ＭＳ ゴシック" w:hAnsi="ＭＳ ゴシック"/>
          <w:b/>
          <w:szCs w:val="21"/>
        </w:rPr>
      </w:pPr>
      <w:r w:rsidRPr="00593DD7">
        <w:rPr>
          <w:rFonts w:ascii="ＭＳ ゴシック" w:eastAsia="ＭＳ ゴシック" w:hAnsi="ＭＳ ゴシック" w:hint="eastAsia"/>
          <w:b/>
          <w:szCs w:val="21"/>
        </w:rPr>
        <w:t>藤崎 宏子 (元お茶の水女子大学)</w:t>
      </w:r>
      <w:r w:rsidR="001D37AE">
        <w:rPr>
          <w:rFonts w:ascii="ＭＳ ゴシック" w:eastAsia="ＭＳ ゴシック" w:hAnsi="ＭＳ ゴシック" w:hint="eastAsia"/>
          <w:b/>
          <w:szCs w:val="21"/>
        </w:rPr>
        <w:t xml:space="preserve">　　　　</w:t>
      </w:r>
    </w:p>
    <w:p w:rsidR="001F1B7D" w:rsidRPr="00593DD7" w:rsidRDefault="001F1B7D" w:rsidP="002047E0">
      <w:pPr>
        <w:wordWrap w:val="0"/>
        <w:autoSpaceDE w:val="0"/>
        <w:autoSpaceDN w:val="0"/>
        <w:adjustRightInd w:val="0"/>
        <w:spacing w:line="333" w:lineRule="exact"/>
        <w:ind w:left="7520" w:hangingChars="3165" w:hanging="7520"/>
        <w:rPr>
          <w:rFonts w:ascii="ＭＳ ゴシック" w:eastAsia="ＭＳ ゴシック" w:hAnsi="ＭＳ ゴシック" w:cs="ＭＳ 明朝"/>
          <w:b/>
          <w:kern w:val="0"/>
          <w:sz w:val="22"/>
          <w:szCs w:val="22"/>
        </w:rPr>
      </w:pPr>
      <w:r w:rsidRPr="00593DD7">
        <w:rPr>
          <w:rFonts w:ascii="ＭＳ ゴシック" w:eastAsia="ＭＳ ゴシック" w:hAnsi="ＭＳ ゴシック" w:cs="ＭＳ 明朝" w:hint="eastAsia"/>
          <w:b/>
          <w:kern w:val="0"/>
          <w:sz w:val="22"/>
          <w:szCs w:val="22"/>
        </w:rPr>
        <w:t>【趣旨】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5B4DFA" w:rsidRPr="00333955" w:rsidTr="001D37AE">
        <w:trPr>
          <w:trHeight w:val="2971"/>
        </w:trPr>
        <w:tc>
          <w:tcPr>
            <w:tcW w:w="9639" w:type="dxa"/>
          </w:tcPr>
          <w:p w:rsidR="00333955" w:rsidRPr="00593DD7" w:rsidRDefault="00333955" w:rsidP="00593DD7">
            <w:pPr>
              <w:spacing w:line="320" w:lineRule="exact"/>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かつて家族と地域社会は、人びとに日常的な生活基盤を提供するもっとも基本的な単位とされてきた。しかし、人口高齢化や情報化の進展、経済のグローバル化とも連動しつつ、家族と地域社会は大きく変容している。若年世代から高齢世代にわたり広がりをみせる単身生活、長時間一人でいることを余儀なくされる子どもたち、地域社会における人間関係の希薄化や犯罪のリスクなど、日常的ニーズの充足や、安全と安心を確保することが困難な人びとが増加しつつある。</w:t>
            </w:r>
          </w:p>
          <w:p w:rsidR="001F1B7D" w:rsidRPr="0046053E" w:rsidRDefault="00333955" w:rsidP="00593DD7">
            <w:pPr>
              <w:spacing w:line="320" w:lineRule="exact"/>
              <w:ind w:firstLineChars="100" w:firstLine="227"/>
              <w:rPr>
                <w:rFonts w:ascii="ＭＳ ゴシック" w:eastAsia="ＭＳ ゴシック" w:hAnsi="ＭＳ ゴシック"/>
                <w:sz w:val="20"/>
                <w:szCs w:val="20"/>
              </w:rPr>
            </w:pPr>
            <w:r w:rsidRPr="00593DD7">
              <w:rPr>
                <w:rFonts w:ascii="ＭＳ ゴシック" w:eastAsia="ＭＳ ゴシック" w:hAnsi="ＭＳ ゴシック" w:hint="eastAsia"/>
                <w:szCs w:val="21"/>
              </w:rPr>
              <w:t>本シンポジウムでは、現代の都市部において生じている人びとの社会的孤立や家族の多様化の背景を踏まえ、暮らしの基盤である住まいと地域に根差した多世代共生の可能性を探ることをねらいとする。とくに、大都市域及びその近郊で増加している空き家を活用した人びとの交流実践を手がかりとして、地域社会の再生の方向性について議論を深めたい。</w:t>
            </w:r>
          </w:p>
        </w:tc>
      </w:tr>
    </w:tbl>
    <w:p w:rsidR="001D37AE" w:rsidRDefault="001D37AE" w:rsidP="001F1B7D">
      <w:pPr>
        <w:rPr>
          <w:rFonts w:ascii="ＭＳ ゴシック" w:eastAsia="ＭＳ ゴシック" w:hAnsi="ＭＳ ゴシック"/>
          <w:b/>
          <w:sz w:val="22"/>
          <w:szCs w:val="22"/>
        </w:rPr>
      </w:pPr>
    </w:p>
    <w:p w:rsidR="001D37AE" w:rsidRDefault="001D37AE" w:rsidP="001F1B7D">
      <w:pPr>
        <w:rPr>
          <w:rFonts w:ascii="ＭＳ ゴシック" w:eastAsia="ＭＳ ゴシック" w:hAnsi="ＭＳ ゴシック"/>
          <w:b/>
          <w:sz w:val="22"/>
          <w:szCs w:val="22"/>
        </w:rPr>
      </w:pPr>
    </w:p>
    <w:p w:rsidR="001F1B7D" w:rsidRPr="00593DD7" w:rsidRDefault="0051034F" w:rsidP="001F1B7D">
      <w:pPr>
        <w:rPr>
          <w:rFonts w:ascii="ＭＳ ゴシック" w:eastAsia="ＭＳ ゴシック" w:hAnsi="ＭＳ ゴシック"/>
          <w:b/>
          <w:sz w:val="22"/>
          <w:szCs w:val="22"/>
        </w:rPr>
      </w:pPr>
      <w:r w:rsidRPr="00593DD7">
        <w:rPr>
          <w:rFonts w:ascii="ＭＳ ゴシック" w:eastAsia="ＭＳ ゴシック" w:hAnsi="ＭＳ ゴシック"/>
          <w:b/>
          <w:sz w:val="22"/>
          <w:szCs w:val="22"/>
        </w:rPr>
        <w:t>【</w:t>
      </w:r>
      <w:r w:rsidR="001F1B7D" w:rsidRPr="00593DD7">
        <w:rPr>
          <w:rFonts w:ascii="ＭＳ ゴシック" w:eastAsia="ＭＳ ゴシック" w:hAnsi="ＭＳ ゴシック" w:hint="eastAsia"/>
          <w:b/>
          <w:sz w:val="22"/>
          <w:szCs w:val="22"/>
        </w:rPr>
        <w:t>シンポジスト</w:t>
      </w:r>
      <w:r w:rsidRPr="00593DD7">
        <w:rPr>
          <w:rFonts w:ascii="ＭＳ ゴシック" w:eastAsia="ＭＳ ゴシック" w:hAnsi="ＭＳ ゴシック" w:hint="eastAsia"/>
          <w:b/>
          <w:sz w:val="22"/>
          <w:szCs w:val="22"/>
        </w:rPr>
        <w:t>】</w:t>
      </w:r>
    </w:p>
    <w:p w:rsidR="00333955" w:rsidRPr="00593DD7" w:rsidRDefault="001F1B7D" w:rsidP="00333955">
      <w:pPr>
        <w:spacing w:line="0" w:lineRule="atLeast"/>
        <w:ind w:firstLineChars="100" w:firstLine="23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 xml:space="preserve">報告1　</w:t>
      </w:r>
      <w:r w:rsidR="00333955" w:rsidRPr="00593DD7">
        <w:rPr>
          <w:rFonts w:ascii="ＭＳ ゴシック" w:eastAsia="ＭＳ ゴシック" w:hAnsi="ＭＳ ゴシック" w:hint="eastAsia"/>
          <w:sz w:val="22"/>
          <w:szCs w:val="22"/>
        </w:rPr>
        <w:t>松本 暢子氏 (大妻女子大学社会情報学部教授)</w:t>
      </w:r>
    </w:p>
    <w:p w:rsidR="00BF734D" w:rsidRPr="00593DD7" w:rsidRDefault="00333955" w:rsidP="00BF734D">
      <w:pPr>
        <w:spacing w:line="0" w:lineRule="atLeast"/>
        <w:ind w:firstLineChars="100" w:firstLine="23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 xml:space="preserve">  家族の変容と住まい</w:t>
      </w:r>
      <w:r w:rsidR="0046053E" w:rsidRPr="00593DD7">
        <w:rPr>
          <w:rFonts w:ascii="ＭＳ ゴシック" w:eastAsia="ＭＳ ゴシック" w:hAnsi="ＭＳ ゴシック" w:hint="eastAsia"/>
          <w:sz w:val="22"/>
          <w:szCs w:val="22"/>
        </w:rPr>
        <w:t xml:space="preserve">　―</w:t>
      </w:r>
      <w:r w:rsidRPr="00593DD7">
        <w:rPr>
          <w:rFonts w:ascii="ＭＳ ゴシック" w:eastAsia="ＭＳ ゴシック" w:hAnsi="ＭＳ ゴシック" w:hint="eastAsia"/>
          <w:sz w:val="22"/>
          <w:szCs w:val="22"/>
        </w:rPr>
        <w:t>少子高齢化による住宅需要の変化とまちづくり</w:t>
      </w:r>
      <w:r w:rsidR="0046053E" w:rsidRPr="00593DD7">
        <w:rPr>
          <w:rFonts w:ascii="ＭＳ ゴシック" w:eastAsia="ＭＳ ゴシック" w:hAnsi="ＭＳ ゴシック" w:hint="eastAsia"/>
          <w:sz w:val="22"/>
          <w:szCs w:val="22"/>
        </w:rPr>
        <w:t>―</w:t>
      </w:r>
    </w:p>
    <w:p w:rsidR="001D37AE" w:rsidRDefault="001D37AE" w:rsidP="00333955">
      <w:pPr>
        <w:spacing w:line="0" w:lineRule="atLeast"/>
        <w:ind w:firstLineChars="100" w:firstLine="237"/>
        <w:rPr>
          <w:rFonts w:ascii="ＭＳ ゴシック" w:eastAsia="ＭＳ ゴシック" w:hAnsi="ＭＳ ゴシック"/>
          <w:sz w:val="22"/>
          <w:szCs w:val="22"/>
        </w:rPr>
      </w:pPr>
    </w:p>
    <w:p w:rsidR="00333955" w:rsidRPr="00593DD7" w:rsidRDefault="001F1B7D" w:rsidP="00333955">
      <w:pPr>
        <w:spacing w:line="0" w:lineRule="atLeast"/>
        <w:ind w:firstLineChars="100" w:firstLine="23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 xml:space="preserve">報告2　</w:t>
      </w:r>
      <w:r w:rsidR="00333955" w:rsidRPr="00593DD7">
        <w:rPr>
          <w:rFonts w:ascii="ＭＳ ゴシック" w:eastAsia="ＭＳ ゴシック" w:hAnsi="ＭＳ ゴシック" w:hint="eastAsia"/>
          <w:sz w:val="22"/>
          <w:szCs w:val="22"/>
        </w:rPr>
        <w:t xml:space="preserve">六角 薫氏 (NPO法人セカンドリーグ神奈川事務局次長) </w:t>
      </w:r>
    </w:p>
    <w:p w:rsidR="00BF734D" w:rsidRPr="00593DD7" w:rsidRDefault="00333955" w:rsidP="00BF734D">
      <w:pPr>
        <w:spacing w:line="0" w:lineRule="atLeast"/>
        <w:ind w:firstLineChars="100" w:firstLine="23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 xml:space="preserve">  多世代共生のまちづくりの実践事例</w:t>
      </w:r>
      <w:r w:rsidR="0046053E" w:rsidRPr="00593DD7">
        <w:rPr>
          <w:rFonts w:ascii="ＭＳ ゴシック" w:eastAsia="ＭＳ ゴシック" w:hAnsi="ＭＳ ゴシック" w:hint="eastAsia"/>
          <w:sz w:val="22"/>
          <w:szCs w:val="22"/>
        </w:rPr>
        <w:t xml:space="preserve">　</w:t>
      </w:r>
      <w:r w:rsidRPr="00593DD7">
        <w:rPr>
          <w:rFonts w:ascii="ＭＳ ゴシック" w:eastAsia="ＭＳ ゴシック" w:hAnsi="ＭＳ ゴシック" w:hint="eastAsia"/>
          <w:sz w:val="22"/>
          <w:szCs w:val="22"/>
        </w:rPr>
        <w:t>―成果と課題―</w:t>
      </w:r>
    </w:p>
    <w:p w:rsidR="001D37AE" w:rsidRDefault="001D37AE" w:rsidP="0046053E">
      <w:pPr>
        <w:spacing w:line="0" w:lineRule="atLeast"/>
        <w:ind w:firstLineChars="100" w:firstLine="237"/>
        <w:rPr>
          <w:rFonts w:ascii="ＭＳ ゴシック" w:eastAsia="ＭＳ ゴシック" w:hAnsi="ＭＳ ゴシック"/>
          <w:sz w:val="22"/>
          <w:szCs w:val="22"/>
        </w:rPr>
      </w:pPr>
    </w:p>
    <w:p w:rsidR="0046053E" w:rsidRPr="00593DD7" w:rsidRDefault="001F1B7D" w:rsidP="0046053E">
      <w:pPr>
        <w:spacing w:line="0" w:lineRule="atLeast"/>
        <w:ind w:firstLineChars="100" w:firstLine="23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 xml:space="preserve">報告3　</w:t>
      </w:r>
      <w:r w:rsidR="0046053E" w:rsidRPr="00593DD7">
        <w:rPr>
          <w:rFonts w:ascii="ＭＳ ゴシック" w:eastAsia="ＭＳ ゴシック" w:hAnsi="ＭＳ ゴシック" w:hint="eastAsia"/>
          <w:sz w:val="22"/>
          <w:szCs w:val="22"/>
        </w:rPr>
        <w:t>小澤 千穂子氏 (大妻女子大学家政学部教授)</w:t>
      </w:r>
    </w:p>
    <w:p w:rsidR="00BF734D" w:rsidRPr="00593DD7" w:rsidRDefault="0046053E" w:rsidP="0046053E">
      <w:pPr>
        <w:spacing w:line="0" w:lineRule="atLeast"/>
        <w:ind w:firstLineChars="100" w:firstLine="23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 xml:space="preserve">  家族を超える「支え合い社会」のデザイン</w:t>
      </w:r>
    </w:p>
    <w:p w:rsidR="00333955" w:rsidRPr="00593DD7" w:rsidRDefault="0046053E" w:rsidP="00BF734D">
      <w:pPr>
        <w:spacing w:line="0" w:lineRule="atLeast"/>
        <w:ind w:firstLineChars="700" w:firstLine="1657"/>
        <w:rPr>
          <w:rFonts w:ascii="ＭＳ ゴシック" w:eastAsia="ＭＳ ゴシック" w:hAnsi="ＭＳ ゴシック"/>
          <w:sz w:val="22"/>
          <w:szCs w:val="22"/>
        </w:rPr>
      </w:pPr>
      <w:r w:rsidRPr="00593DD7">
        <w:rPr>
          <w:rFonts w:ascii="ＭＳ ゴシック" w:eastAsia="ＭＳ ゴシック" w:hAnsi="ＭＳ ゴシック" w:hint="eastAsia"/>
          <w:sz w:val="22"/>
          <w:szCs w:val="22"/>
        </w:rPr>
        <w:t>―コミュニティにおける居場所づくりから始まるつながりの再構築―</w:t>
      </w:r>
    </w:p>
    <w:p w:rsidR="00F848F9" w:rsidRDefault="00F848F9" w:rsidP="001F1B7D">
      <w:pPr>
        <w:wordWrap w:val="0"/>
        <w:autoSpaceDE w:val="0"/>
        <w:autoSpaceDN w:val="0"/>
        <w:adjustRightInd w:val="0"/>
        <w:spacing w:line="333" w:lineRule="exact"/>
        <w:jc w:val="left"/>
        <w:rPr>
          <w:rFonts w:ascii="ＭＳ ゴシック" w:eastAsia="ＭＳ ゴシック" w:hAnsi="ＭＳ ゴシック"/>
          <w:b/>
          <w:color w:val="000000"/>
          <w:sz w:val="22"/>
          <w:szCs w:val="22"/>
        </w:rPr>
      </w:pPr>
    </w:p>
    <w:p w:rsidR="001D37AE" w:rsidRDefault="001D37AE" w:rsidP="001F1B7D">
      <w:pPr>
        <w:wordWrap w:val="0"/>
        <w:autoSpaceDE w:val="0"/>
        <w:autoSpaceDN w:val="0"/>
        <w:adjustRightInd w:val="0"/>
        <w:spacing w:line="333" w:lineRule="exact"/>
        <w:jc w:val="left"/>
        <w:rPr>
          <w:rFonts w:ascii="ＭＳ ゴシック" w:eastAsia="ＭＳ ゴシック" w:hAnsi="ＭＳ ゴシック"/>
          <w:b/>
          <w:color w:val="000000"/>
          <w:sz w:val="22"/>
          <w:szCs w:val="22"/>
        </w:rPr>
      </w:pPr>
    </w:p>
    <w:p w:rsidR="00F605CA" w:rsidRPr="0046053E" w:rsidRDefault="00F605CA" w:rsidP="0046053E">
      <w:pPr>
        <w:tabs>
          <w:tab w:val="left" w:pos="5103"/>
          <w:tab w:val="left" w:pos="5387"/>
        </w:tabs>
        <w:wordWrap w:val="0"/>
        <w:autoSpaceDE w:val="0"/>
        <w:autoSpaceDN w:val="0"/>
        <w:adjustRightInd w:val="0"/>
        <w:spacing w:line="333" w:lineRule="exact"/>
        <w:jc w:val="left"/>
        <w:rPr>
          <w:rFonts w:ascii="ＭＳ ゴシック" w:eastAsia="ＭＳ ゴシック" w:hAnsi="ＭＳ ゴシック" w:cs="ＭＳ 明朝"/>
          <w:b/>
          <w:color w:val="FF0000"/>
          <w:kern w:val="0"/>
          <w:sz w:val="22"/>
          <w:szCs w:val="22"/>
        </w:rPr>
      </w:pPr>
      <w:r w:rsidRPr="00F605CA">
        <w:rPr>
          <w:rFonts w:ascii="ＭＳ ゴシック" w:eastAsia="ＭＳ ゴシック" w:hAnsi="ＭＳ ゴシック" w:hint="eastAsia"/>
          <w:b/>
          <w:color w:val="000000"/>
          <w:sz w:val="22"/>
          <w:szCs w:val="22"/>
        </w:rPr>
        <w:t>16時</w:t>
      </w:r>
      <w:r w:rsidR="0046053E">
        <w:rPr>
          <w:rFonts w:ascii="ＭＳ ゴシック" w:eastAsia="ＭＳ ゴシック" w:hAnsi="ＭＳ ゴシック" w:hint="eastAsia"/>
          <w:b/>
          <w:color w:val="000000"/>
          <w:sz w:val="22"/>
          <w:szCs w:val="22"/>
        </w:rPr>
        <w:t>30</w:t>
      </w:r>
      <w:r w:rsidRPr="00F605CA">
        <w:rPr>
          <w:rFonts w:ascii="ＭＳ ゴシック" w:eastAsia="ＭＳ ゴシック" w:hAnsi="ＭＳ ゴシック" w:hint="eastAsia"/>
          <w:b/>
          <w:color w:val="000000"/>
          <w:sz w:val="22"/>
          <w:szCs w:val="22"/>
        </w:rPr>
        <w:t>分　～　17時</w:t>
      </w:r>
      <w:r w:rsidR="0046053E">
        <w:rPr>
          <w:rFonts w:ascii="ＭＳ ゴシック" w:eastAsia="ＭＳ ゴシック" w:hAnsi="ＭＳ ゴシック" w:hint="eastAsia"/>
          <w:b/>
          <w:color w:val="000000"/>
          <w:sz w:val="22"/>
          <w:szCs w:val="22"/>
        </w:rPr>
        <w:t>30</w:t>
      </w:r>
      <w:r w:rsidRPr="00F605CA">
        <w:rPr>
          <w:rFonts w:ascii="ＭＳ ゴシック" w:eastAsia="ＭＳ ゴシック" w:hAnsi="ＭＳ ゴシック" w:hint="eastAsia"/>
          <w:b/>
          <w:color w:val="000000"/>
          <w:sz w:val="22"/>
          <w:szCs w:val="22"/>
        </w:rPr>
        <w:t xml:space="preserve">分　　総会　</w:t>
      </w:r>
      <w:r w:rsidR="0046053E" w:rsidRPr="0046053E">
        <w:rPr>
          <w:rFonts w:ascii="ＭＳ ゴシック" w:eastAsia="ＭＳ ゴシック" w:hAnsi="ＭＳ ゴシック" w:hint="eastAsia"/>
          <w:b/>
          <w:sz w:val="22"/>
          <w:szCs w:val="22"/>
        </w:rPr>
        <w:t>教室棟2階 講義室2-A</w:t>
      </w:r>
    </w:p>
    <w:p w:rsidR="001D37AE" w:rsidRDefault="001D37AE" w:rsidP="00A16100">
      <w:pPr>
        <w:tabs>
          <w:tab w:val="left" w:pos="5103"/>
        </w:tabs>
        <w:wordWrap w:val="0"/>
        <w:autoSpaceDE w:val="0"/>
        <w:autoSpaceDN w:val="0"/>
        <w:adjustRightInd w:val="0"/>
        <w:spacing w:line="333" w:lineRule="exact"/>
        <w:rPr>
          <w:rFonts w:ascii="ＭＳ ゴシック" w:eastAsia="ＭＳ ゴシック" w:hAnsi="ＭＳ ゴシック"/>
          <w:b/>
          <w:color w:val="000000"/>
          <w:sz w:val="22"/>
          <w:szCs w:val="22"/>
        </w:rPr>
      </w:pPr>
    </w:p>
    <w:p w:rsidR="001F1B7D" w:rsidRPr="0046053E" w:rsidRDefault="00F605CA" w:rsidP="00A16100">
      <w:pPr>
        <w:tabs>
          <w:tab w:val="left" w:pos="5103"/>
        </w:tabs>
        <w:wordWrap w:val="0"/>
        <w:autoSpaceDE w:val="0"/>
        <w:autoSpaceDN w:val="0"/>
        <w:adjustRightInd w:val="0"/>
        <w:spacing w:line="333" w:lineRule="exact"/>
        <w:rPr>
          <w:rFonts w:ascii="ＭＳ ゴシック" w:eastAsia="ＭＳ ゴシック" w:hAnsi="ＭＳ ゴシック"/>
          <w:b/>
          <w:color w:val="000000"/>
          <w:sz w:val="22"/>
          <w:szCs w:val="22"/>
        </w:rPr>
      </w:pPr>
      <w:r w:rsidRPr="00F605CA">
        <w:rPr>
          <w:rFonts w:ascii="ＭＳ ゴシック" w:eastAsia="ＭＳ ゴシック" w:hAnsi="ＭＳ ゴシック" w:hint="eastAsia"/>
          <w:b/>
          <w:color w:val="000000"/>
          <w:sz w:val="22"/>
          <w:szCs w:val="22"/>
        </w:rPr>
        <w:t>18時</w:t>
      </w:r>
      <w:r w:rsidR="00180B4B">
        <w:rPr>
          <w:rFonts w:ascii="ＭＳ ゴシック" w:eastAsia="ＭＳ ゴシック" w:hAnsi="ＭＳ ゴシック" w:hint="eastAsia"/>
          <w:b/>
          <w:color w:val="000000"/>
          <w:sz w:val="22"/>
          <w:szCs w:val="22"/>
        </w:rPr>
        <w:t xml:space="preserve">　</w:t>
      </w:r>
      <w:r w:rsidR="00180B4B">
        <w:rPr>
          <w:rFonts w:ascii="ＭＳ ゴシック" w:eastAsia="ＭＳ ゴシック" w:hAnsi="ＭＳ ゴシック"/>
          <w:b/>
          <w:color w:val="000000"/>
          <w:sz w:val="22"/>
          <w:szCs w:val="22"/>
        </w:rPr>
        <w:t xml:space="preserve">　</w:t>
      </w:r>
      <w:r w:rsidRPr="00F605CA">
        <w:rPr>
          <w:rFonts w:ascii="ＭＳ ゴシック" w:eastAsia="ＭＳ ゴシック" w:hAnsi="ＭＳ ゴシック" w:hint="eastAsia"/>
          <w:b/>
          <w:color w:val="000000"/>
          <w:sz w:val="22"/>
          <w:szCs w:val="22"/>
        </w:rPr>
        <w:t xml:space="preserve">　～　20時　　</w:t>
      </w:r>
      <w:r w:rsidR="00180B4B">
        <w:rPr>
          <w:rFonts w:ascii="ＭＳ ゴシック" w:eastAsia="ＭＳ ゴシック" w:hAnsi="ＭＳ ゴシック" w:hint="eastAsia"/>
          <w:b/>
          <w:color w:val="000000"/>
          <w:sz w:val="22"/>
          <w:szCs w:val="22"/>
        </w:rPr>
        <w:t xml:space="preserve">　 </w:t>
      </w:r>
      <w:r w:rsidR="00A440D6">
        <w:rPr>
          <w:rFonts w:ascii="ＭＳ ゴシック" w:eastAsia="ＭＳ ゴシック" w:hAnsi="ＭＳ ゴシック"/>
          <w:b/>
          <w:color w:val="000000"/>
          <w:sz w:val="22"/>
          <w:szCs w:val="22"/>
        </w:rPr>
        <w:t xml:space="preserve"> </w:t>
      </w:r>
      <w:r w:rsidR="0046053E">
        <w:rPr>
          <w:rFonts w:ascii="ＭＳ ゴシック" w:eastAsia="ＭＳ ゴシック" w:hAnsi="ＭＳ ゴシック" w:hint="eastAsia"/>
          <w:b/>
          <w:color w:val="000000"/>
          <w:sz w:val="22"/>
          <w:szCs w:val="22"/>
        </w:rPr>
        <w:t xml:space="preserve">懇親会　</w:t>
      </w:r>
      <w:r w:rsidR="0046053E" w:rsidRPr="0046053E">
        <w:rPr>
          <w:rFonts w:ascii="ＭＳ ゴシック" w:eastAsia="ＭＳ ゴシック" w:hAnsi="ＭＳ ゴシック" w:hint="eastAsia"/>
          <w:b/>
          <w:sz w:val="22"/>
          <w:szCs w:val="22"/>
        </w:rPr>
        <w:t>食堂棟2階 カフェテリア</w:t>
      </w:r>
    </w:p>
    <w:p w:rsidR="00BF734D" w:rsidRDefault="00BF734D" w:rsidP="001F1B7D">
      <w:pPr>
        <w:wordWrap w:val="0"/>
        <w:autoSpaceDE w:val="0"/>
        <w:autoSpaceDN w:val="0"/>
        <w:adjustRightInd w:val="0"/>
        <w:spacing w:line="333" w:lineRule="exact"/>
        <w:rPr>
          <w:rFonts w:ascii="ＭＳ ゴシック" w:eastAsia="ＭＳ ゴシック" w:hAnsi="ＭＳ ゴシック"/>
          <w:b/>
          <w:color w:val="000000"/>
          <w:sz w:val="22"/>
          <w:szCs w:val="22"/>
        </w:rPr>
      </w:pPr>
    </w:p>
    <w:p w:rsidR="00BF734D" w:rsidRDefault="00BF734D" w:rsidP="001F1B7D">
      <w:pPr>
        <w:wordWrap w:val="0"/>
        <w:autoSpaceDE w:val="0"/>
        <w:autoSpaceDN w:val="0"/>
        <w:adjustRightInd w:val="0"/>
        <w:spacing w:line="333" w:lineRule="exact"/>
        <w:rPr>
          <w:rFonts w:ascii="ＭＳ ゴシック" w:eastAsia="ＭＳ ゴシック" w:hAnsi="ＭＳ ゴシック"/>
          <w:b/>
          <w:color w:val="000000"/>
          <w:sz w:val="22"/>
          <w:szCs w:val="22"/>
        </w:rPr>
      </w:pPr>
    </w:p>
    <w:p w:rsidR="001D37AE" w:rsidRPr="00180B4B" w:rsidRDefault="001D37AE" w:rsidP="001F1B7D">
      <w:pPr>
        <w:wordWrap w:val="0"/>
        <w:autoSpaceDE w:val="0"/>
        <w:autoSpaceDN w:val="0"/>
        <w:adjustRightInd w:val="0"/>
        <w:spacing w:line="333" w:lineRule="exact"/>
        <w:rPr>
          <w:rFonts w:ascii="ＭＳ ゴシック" w:eastAsia="ＭＳ ゴシック" w:hAnsi="ＭＳ ゴシック"/>
          <w:b/>
          <w:color w:val="000000"/>
          <w:sz w:val="22"/>
          <w:szCs w:val="22"/>
        </w:rPr>
      </w:pPr>
    </w:p>
    <w:p w:rsidR="00DF6FE4" w:rsidRPr="0087435A" w:rsidRDefault="00DF6FE4" w:rsidP="00DF6FE4">
      <w:pPr>
        <w:pStyle w:val="a3"/>
        <w:jc w:val="center"/>
        <w:rPr>
          <w:rFonts w:ascii="ＭＳ ゴシック" w:eastAsia="ＭＳ ゴシック" w:hAnsi="ＭＳ ゴシック"/>
          <w:b/>
          <w:sz w:val="28"/>
          <w:szCs w:val="28"/>
          <w:bdr w:val="single" w:sz="4" w:space="0" w:color="auto"/>
        </w:rPr>
      </w:pPr>
      <w:r w:rsidRPr="0087435A">
        <w:rPr>
          <w:rFonts w:ascii="ＭＳ ゴシック" w:eastAsia="ＭＳ ゴシック" w:hAnsi="ＭＳ ゴシック" w:hint="eastAsia"/>
          <w:b/>
          <w:spacing w:val="-4"/>
          <w:sz w:val="28"/>
          <w:szCs w:val="28"/>
          <w:bdr w:val="single" w:sz="4" w:space="0" w:color="auto"/>
        </w:rPr>
        <w:t>第２日　10月</w:t>
      </w:r>
      <w:r w:rsidR="0046053E">
        <w:rPr>
          <w:rFonts w:ascii="ＭＳ ゴシック" w:eastAsia="ＭＳ ゴシック" w:hAnsi="ＭＳ ゴシック" w:hint="eastAsia"/>
          <w:b/>
          <w:spacing w:val="-4"/>
          <w:sz w:val="28"/>
          <w:szCs w:val="28"/>
          <w:bdr w:val="single" w:sz="4" w:space="0" w:color="auto"/>
        </w:rPr>
        <w:t>14</w:t>
      </w:r>
      <w:r w:rsidRPr="0087435A">
        <w:rPr>
          <w:rFonts w:ascii="ＭＳ ゴシック" w:eastAsia="ＭＳ ゴシック" w:hAnsi="ＭＳ ゴシック" w:hint="eastAsia"/>
          <w:b/>
          <w:spacing w:val="-4"/>
          <w:sz w:val="28"/>
          <w:szCs w:val="28"/>
          <w:bdr w:val="single" w:sz="4" w:space="0" w:color="auto"/>
        </w:rPr>
        <w:t>日（日）</w:t>
      </w:r>
    </w:p>
    <w:p w:rsidR="00BF734D" w:rsidRDefault="00BF734D" w:rsidP="00DF6FE4">
      <w:pPr>
        <w:pStyle w:val="a3"/>
        <w:rPr>
          <w:rFonts w:ascii="ＭＳ 明朝" w:hAnsi="ＭＳ 明朝"/>
          <w:b/>
        </w:rPr>
      </w:pPr>
    </w:p>
    <w:p w:rsidR="001D37AE" w:rsidRPr="0087435A" w:rsidRDefault="001D37AE" w:rsidP="00DF6FE4">
      <w:pPr>
        <w:pStyle w:val="a3"/>
        <w:rPr>
          <w:rFonts w:ascii="ＭＳ 明朝" w:hAnsi="ＭＳ 明朝"/>
          <w:b/>
        </w:rPr>
      </w:pPr>
    </w:p>
    <w:p w:rsidR="0046053E" w:rsidRPr="0046053E" w:rsidRDefault="0046053E" w:rsidP="0046053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8</w:t>
      </w:r>
      <w:r w:rsidRPr="0046053E">
        <w:rPr>
          <w:rFonts w:ascii="ＭＳ ゴシック" w:eastAsia="ＭＳ ゴシック" w:hAnsi="ＭＳ ゴシック" w:hint="eastAsia"/>
          <w:b/>
          <w:sz w:val="22"/>
          <w:szCs w:val="22"/>
          <w:lang w:eastAsia="zh-TW"/>
        </w:rPr>
        <w:t>時</w:t>
      </w:r>
      <w:r>
        <w:rPr>
          <w:rFonts w:ascii="ＭＳ ゴシック" w:eastAsia="ＭＳ ゴシック" w:hAnsi="ＭＳ ゴシック" w:hint="eastAsia"/>
          <w:b/>
          <w:sz w:val="22"/>
          <w:szCs w:val="22"/>
        </w:rPr>
        <w:t>30</w:t>
      </w:r>
      <w:r w:rsidRPr="0046053E">
        <w:rPr>
          <w:rFonts w:ascii="ＭＳ ゴシック" w:eastAsia="ＭＳ ゴシック" w:hAnsi="ＭＳ ゴシック" w:hint="eastAsia"/>
          <w:b/>
          <w:sz w:val="22"/>
          <w:szCs w:val="22"/>
          <w:lang w:eastAsia="zh-TW"/>
        </w:rPr>
        <w:t>分</w:t>
      </w:r>
      <w:r>
        <w:rPr>
          <w:rFonts w:ascii="ＭＳ ゴシック" w:eastAsia="ＭＳ ゴシック" w:hAnsi="ＭＳ ゴシック" w:hint="eastAsia"/>
          <w:b/>
          <w:sz w:val="22"/>
          <w:szCs w:val="22"/>
        </w:rPr>
        <w:t xml:space="preserve">　</w:t>
      </w:r>
      <w:r w:rsidRPr="0046053E">
        <w:rPr>
          <w:rFonts w:ascii="ＭＳ ゴシック" w:eastAsia="ＭＳ ゴシック" w:hAnsi="ＭＳ ゴシック" w:hint="eastAsia"/>
          <w:b/>
          <w:sz w:val="22"/>
          <w:szCs w:val="22"/>
          <w:lang w:eastAsia="zh-TW"/>
        </w:rPr>
        <w:t>～</w:t>
      </w:r>
      <w:r>
        <w:rPr>
          <w:rFonts w:ascii="ＭＳ ゴシック" w:eastAsia="ＭＳ ゴシック" w:hAnsi="ＭＳ ゴシック" w:hint="eastAsia"/>
          <w:b/>
          <w:sz w:val="22"/>
          <w:szCs w:val="22"/>
        </w:rPr>
        <w:t xml:space="preserve">　　　　　　　 </w:t>
      </w:r>
      <w:r w:rsidRPr="0046053E">
        <w:rPr>
          <w:rFonts w:ascii="ＭＳ ゴシック" w:eastAsia="ＭＳ ゴシック" w:hAnsi="ＭＳ ゴシック" w:hint="eastAsia"/>
          <w:b/>
          <w:sz w:val="22"/>
          <w:szCs w:val="22"/>
          <w:lang w:eastAsia="zh-TW"/>
        </w:rPr>
        <w:t>受付</w:t>
      </w:r>
      <w:r>
        <w:rPr>
          <w:rFonts w:ascii="ＭＳ ゴシック" w:eastAsia="ＭＳ ゴシック" w:hAnsi="ＭＳ ゴシック" w:hint="eastAsia"/>
          <w:b/>
          <w:sz w:val="22"/>
          <w:szCs w:val="22"/>
        </w:rPr>
        <w:t xml:space="preserve">　</w:t>
      </w:r>
      <w:r w:rsidRPr="00333955">
        <w:rPr>
          <w:rFonts w:ascii="ＭＳ ゴシック" w:eastAsia="ＭＳ ゴシック" w:hAnsi="ＭＳ ゴシック" w:hint="eastAsia"/>
          <w:b/>
          <w:sz w:val="22"/>
          <w:szCs w:val="22"/>
        </w:rPr>
        <w:t>教室棟2階 ラウンジ前</w:t>
      </w:r>
    </w:p>
    <w:p w:rsidR="001D37AE" w:rsidRDefault="001D37AE" w:rsidP="0046053E">
      <w:pPr>
        <w:rPr>
          <w:rFonts w:ascii="ＭＳ ゴシック" w:eastAsia="ＭＳ ゴシック" w:hAnsi="ＭＳ ゴシック"/>
          <w:b/>
          <w:sz w:val="22"/>
          <w:szCs w:val="22"/>
        </w:rPr>
      </w:pPr>
    </w:p>
    <w:p w:rsidR="0046053E" w:rsidRPr="0046053E" w:rsidRDefault="0046053E" w:rsidP="0046053E">
      <w:pPr>
        <w:rPr>
          <w:rFonts w:ascii="ＭＳ ゴシック" w:eastAsia="ＭＳ ゴシック" w:hAnsi="ＭＳ ゴシック"/>
          <w:b/>
          <w:sz w:val="22"/>
          <w:szCs w:val="22"/>
          <w:lang w:eastAsia="zh-TW"/>
        </w:rPr>
      </w:pPr>
      <w:r w:rsidRPr="0046053E">
        <w:rPr>
          <w:rFonts w:ascii="ＭＳ ゴシック" w:eastAsia="ＭＳ ゴシック" w:hAnsi="ＭＳ ゴシック" w:hint="eastAsia"/>
          <w:b/>
          <w:sz w:val="22"/>
          <w:szCs w:val="22"/>
          <w:lang w:eastAsia="zh-TW"/>
        </w:rPr>
        <w:t>8時50分</w:t>
      </w:r>
      <w:r>
        <w:rPr>
          <w:rFonts w:ascii="ＭＳ ゴシック" w:eastAsia="ＭＳ ゴシック" w:hAnsi="ＭＳ ゴシック" w:hint="eastAsia"/>
          <w:b/>
          <w:sz w:val="22"/>
          <w:szCs w:val="22"/>
        </w:rPr>
        <w:t xml:space="preserve">　</w:t>
      </w:r>
      <w:r w:rsidRPr="0046053E">
        <w:rPr>
          <w:rFonts w:ascii="ＭＳ ゴシック" w:eastAsia="ＭＳ ゴシック" w:hAnsi="ＭＳ ゴシック" w:hint="eastAsia"/>
          <w:b/>
          <w:sz w:val="22"/>
          <w:szCs w:val="22"/>
          <w:lang w:eastAsia="zh-TW"/>
        </w:rPr>
        <w:t>～ 12時55分</w:t>
      </w:r>
      <w:r>
        <w:rPr>
          <w:rFonts w:ascii="ＭＳ ゴシック" w:eastAsia="ＭＳ ゴシック" w:hAnsi="ＭＳ ゴシック" w:hint="eastAsia"/>
          <w:b/>
          <w:sz w:val="22"/>
          <w:szCs w:val="22"/>
        </w:rPr>
        <w:t xml:space="preserve">　　</w:t>
      </w:r>
      <w:r w:rsidRPr="0046053E">
        <w:rPr>
          <w:rFonts w:ascii="ＭＳ ゴシック" w:eastAsia="ＭＳ ゴシック" w:hAnsi="ＭＳ ゴシック" w:hint="eastAsia"/>
          <w:b/>
          <w:sz w:val="22"/>
          <w:szCs w:val="22"/>
          <w:lang w:eastAsia="zh-TW"/>
        </w:rPr>
        <w:t>自由報告</w:t>
      </w:r>
      <w:r>
        <w:rPr>
          <w:rFonts w:ascii="ＭＳ ゴシック" w:eastAsia="ＭＳ ゴシック" w:hAnsi="ＭＳ ゴシック" w:hint="eastAsia"/>
          <w:b/>
          <w:sz w:val="22"/>
          <w:szCs w:val="22"/>
        </w:rPr>
        <w:t xml:space="preserve">　</w:t>
      </w:r>
      <w:r w:rsidRPr="0046053E">
        <w:rPr>
          <w:rFonts w:ascii="ＭＳ ゴシック" w:eastAsia="ＭＳ ゴシック" w:hAnsi="ＭＳ ゴシック" w:hint="eastAsia"/>
          <w:b/>
          <w:sz w:val="22"/>
          <w:szCs w:val="22"/>
        </w:rPr>
        <w:t>教室棟2階 講義室207</w:t>
      </w:r>
      <w:r>
        <w:rPr>
          <w:rFonts w:ascii="ＭＳ ゴシック" w:eastAsia="ＭＳ ゴシック" w:hAnsi="ＭＳ ゴシック" w:hint="eastAsia"/>
          <w:b/>
          <w:sz w:val="22"/>
          <w:szCs w:val="22"/>
        </w:rPr>
        <w:t>・208</w:t>
      </w:r>
    </w:p>
    <w:p w:rsidR="0046053E" w:rsidRPr="0046053E" w:rsidRDefault="0046053E" w:rsidP="002047E0">
      <w:pPr>
        <w:ind w:firstLineChars="700" w:firstLine="1663"/>
        <w:rPr>
          <w:rFonts w:ascii="ＭＳ ゴシック" w:eastAsia="ＭＳ ゴシック" w:hAnsi="ＭＳ ゴシック"/>
          <w:b/>
          <w:sz w:val="22"/>
          <w:szCs w:val="22"/>
          <w:lang w:eastAsia="zh-TW"/>
        </w:rPr>
      </w:pPr>
      <w:r w:rsidRPr="0046053E">
        <w:rPr>
          <w:rFonts w:ascii="ＭＳ ゴシック" w:eastAsia="ＭＳ ゴシック" w:hAnsi="ＭＳ ゴシック" w:hint="eastAsia"/>
          <w:b/>
          <w:sz w:val="22"/>
          <w:szCs w:val="22"/>
          <w:lang w:eastAsia="zh-TW"/>
        </w:rPr>
        <w:t>報告20分（１鈴：終了1分前、２鈴：終了）質疑応答 5分 計25分</w:t>
      </w:r>
    </w:p>
    <w:p w:rsidR="001F1B7D" w:rsidRDefault="001F1B7D" w:rsidP="00DF6FE4">
      <w:pPr>
        <w:pStyle w:val="a3"/>
        <w:rPr>
          <w:rFonts w:ascii="ＭＳ ゴシック" w:eastAsia="ＭＳ ゴシック" w:hAnsi="ＭＳ ゴシック"/>
          <w:b/>
          <w:sz w:val="24"/>
          <w:szCs w:val="24"/>
        </w:rPr>
      </w:pPr>
    </w:p>
    <w:p w:rsidR="001D37AE" w:rsidRPr="0046053E" w:rsidRDefault="001D37AE" w:rsidP="00DF6FE4">
      <w:pPr>
        <w:pStyle w:val="a3"/>
        <w:rPr>
          <w:rFonts w:ascii="ＭＳ ゴシック" w:eastAsia="ＭＳ ゴシック" w:hAnsi="ＭＳ ゴシック"/>
          <w:b/>
          <w:sz w:val="24"/>
          <w:szCs w:val="24"/>
        </w:rPr>
      </w:pPr>
    </w:p>
    <w:p w:rsidR="00DF6FE4" w:rsidRPr="00C63BC4" w:rsidRDefault="00DF6FE4" w:rsidP="00DF6FE4">
      <w:pPr>
        <w:pStyle w:val="a3"/>
        <w:rPr>
          <w:rFonts w:ascii="ＭＳ ゴシック" w:eastAsia="ＭＳ ゴシック" w:hAnsi="ＭＳ ゴシック"/>
          <w:b/>
          <w:bCs/>
          <w:sz w:val="24"/>
          <w:szCs w:val="24"/>
          <w:u w:val="single" w:color="000000"/>
        </w:rPr>
      </w:pPr>
      <w:r w:rsidRPr="00C63BC4">
        <w:rPr>
          <w:rFonts w:ascii="ＭＳ ゴシック" w:eastAsia="ＭＳ ゴシック" w:hAnsi="ＭＳ ゴシック" w:hint="eastAsia"/>
          <w:b/>
          <w:bCs/>
          <w:sz w:val="24"/>
          <w:szCs w:val="24"/>
          <w:u w:val="single" w:color="000000"/>
          <w:bdr w:val="single" w:sz="4" w:space="0" w:color="auto"/>
        </w:rPr>
        <w:t xml:space="preserve">Ａ会場：第１分科会　</w:t>
      </w:r>
      <w:r w:rsidR="0046053E" w:rsidRPr="0046053E">
        <w:rPr>
          <w:rFonts w:ascii="ＭＳ ゴシック" w:eastAsia="ＭＳ ゴシック" w:hAnsi="ＭＳ ゴシック" w:hint="eastAsia"/>
          <w:b/>
          <w:bCs/>
          <w:sz w:val="24"/>
          <w:szCs w:val="24"/>
          <w:u w:val="single" w:color="000000"/>
          <w:bdr w:val="single" w:sz="4" w:space="0" w:color="auto"/>
        </w:rPr>
        <w:t>教室棟2階 講義室207</w:t>
      </w:r>
    </w:p>
    <w:p w:rsidR="001D37AE" w:rsidRDefault="001D37AE" w:rsidP="00BF734D">
      <w:pPr>
        <w:jc w:val="right"/>
        <w:rPr>
          <w:rFonts w:ascii="ＭＳ ゴシック" w:eastAsia="ＭＳ ゴシック" w:hAnsi="ＭＳ ゴシック"/>
          <w:b/>
          <w:szCs w:val="21"/>
        </w:rPr>
      </w:pPr>
    </w:p>
    <w:p w:rsidR="0046053E" w:rsidRDefault="0046053E" w:rsidP="00BF734D">
      <w:pPr>
        <w:jc w:val="right"/>
        <w:rPr>
          <w:rFonts w:ascii="ＭＳ ゴシック" w:eastAsia="ＭＳ ゴシック" w:hAnsi="ＭＳ ゴシック"/>
          <w:b/>
          <w:szCs w:val="21"/>
        </w:rPr>
      </w:pPr>
      <w:r w:rsidRPr="00593DD7">
        <w:rPr>
          <w:rFonts w:ascii="ＭＳ ゴシック" w:eastAsia="ＭＳ ゴシック" w:hAnsi="ＭＳ ゴシック" w:hint="eastAsia"/>
          <w:b/>
          <w:szCs w:val="21"/>
        </w:rPr>
        <w:t>座長：杉井</w:t>
      </w:r>
      <w:r w:rsidRPr="00593DD7">
        <w:rPr>
          <w:rFonts w:ascii="ＭＳ ゴシック" w:eastAsia="ＭＳ ゴシック" w:hAnsi="ＭＳ ゴシック"/>
          <w:b/>
          <w:szCs w:val="21"/>
        </w:rPr>
        <w:t xml:space="preserve">　</w:t>
      </w:r>
      <w:r w:rsidRPr="00593DD7">
        <w:rPr>
          <w:rFonts w:ascii="ＭＳ ゴシック" w:eastAsia="ＭＳ ゴシック" w:hAnsi="ＭＳ ゴシック" w:hint="eastAsia"/>
          <w:b/>
          <w:szCs w:val="21"/>
        </w:rPr>
        <w:t>潤子（京都</w:t>
      </w:r>
      <w:r w:rsidRPr="00593DD7">
        <w:rPr>
          <w:rFonts w:ascii="ＭＳ ゴシック" w:eastAsia="ＭＳ ゴシック" w:hAnsi="ＭＳ ゴシック"/>
          <w:b/>
          <w:szCs w:val="21"/>
        </w:rPr>
        <w:t>教育大学</w:t>
      </w:r>
      <w:r w:rsidRPr="00593DD7">
        <w:rPr>
          <w:rFonts w:ascii="ＭＳ ゴシック" w:eastAsia="ＭＳ ゴシック" w:hAnsi="ＭＳ ゴシック" w:hint="eastAsia"/>
          <w:b/>
          <w:szCs w:val="21"/>
        </w:rPr>
        <w:t>）</w:t>
      </w:r>
    </w:p>
    <w:p w:rsidR="001D37AE" w:rsidRPr="00593DD7" w:rsidRDefault="001D37AE" w:rsidP="00BF734D">
      <w:pPr>
        <w:jc w:val="right"/>
        <w:rPr>
          <w:rFonts w:ascii="ＭＳ ゴシック" w:eastAsia="ＭＳ ゴシック" w:hAnsi="ＭＳ ゴシック"/>
          <w:b/>
          <w:szCs w:val="21"/>
        </w:rPr>
      </w:pP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１．大学生のライフコースとケアに関する意識調査①</w:t>
      </w:r>
      <w:r w:rsidR="00BF734D" w:rsidRPr="00593DD7">
        <w:rPr>
          <w:rFonts w:ascii="ＭＳ ゴシック" w:eastAsia="ＭＳ ゴシック" w:hAnsi="ＭＳ ゴシック" w:hint="eastAsia"/>
          <w:szCs w:val="21"/>
        </w:rPr>
        <w:t xml:space="preserve">　―コペンハーゲン調査結果の報告―</w:t>
      </w:r>
    </w:p>
    <w:p w:rsidR="0046053E" w:rsidRPr="00593DD7" w:rsidRDefault="0046053E" w:rsidP="0046053E">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青木　加奈子（京都ノートルダム女子大学）</w:t>
      </w: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２．大学生のラ</w:t>
      </w:r>
      <w:r w:rsidR="00BF734D" w:rsidRPr="00593DD7">
        <w:rPr>
          <w:rFonts w:ascii="ＭＳ ゴシック" w:eastAsia="ＭＳ ゴシック" w:hAnsi="ＭＳ ゴシック" w:hint="eastAsia"/>
          <w:szCs w:val="21"/>
        </w:rPr>
        <w:t>イフコースとケアに関する意識調査　―中国大連での調査結果をもとに―</w:t>
      </w:r>
    </w:p>
    <w:p w:rsidR="0046053E" w:rsidRPr="00593DD7" w:rsidRDefault="0046053E" w:rsidP="0046053E">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〇磯部　香（奈良女子大学）・李　東輝（大連外国語大学）</w:t>
      </w: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３．大学生のライフコースに関する意識調査</w:t>
      </w:r>
      <w:r w:rsidR="00587C26">
        <w:rPr>
          <w:rFonts w:ascii="ＭＳ ゴシック" w:eastAsia="ＭＳ ゴシック" w:hAnsi="ＭＳ ゴシック" w:hint="eastAsia"/>
          <w:szCs w:val="21"/>
        </w:rPr>
        <w:t xml:space="preserve"> </w:t>
      </w:r>
      <w:r w:rsidR="00587C26" w:rsidRPr="00587C26">
        <w:rPr>
          <w:rFonts w:ascii="ＭＳ ゴシック" w:eastAsia="ＭＳ ゴシック" w:hAnsi="ＭＳ ゴシック" w:hint="eastAsia"/>
          <w:szCs w:val="21"/>
        </w:rPr>
        <w:t>―</w:t>
      </w:r>
      <w:r w:rsidRPr="00593DD7">
        <w:rPr>
          <w:rFonts w:ascii="ＭＳ ゴシック" w:eastAsia="ＭＳ ゴシック" w:hAnsi="ＭＳ ゴシック" w:hint="eastAsia"/>
          <w:szCs w:val="21"/>
        </w:rPr>
        <w:t>地域間比較の概観</w:t>
      </w:r>
      <w:r w:rsidR="00587C26" w:rsidRPr="00587C26">
        <w:rPr>
          <w:rFonts w:ascii="ＭＳ ゴシック" w:eastAsia="ＭＳ ゴシック" w:hAnsi="ＭＳ ゴシック" w:hint="eastAsia"/>
          <w:szCs w:val="21"/>
        </w:rPr>
        <w:t>―</w:t>
      </w: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 xml:space="preserve">  山根　真理（愛知教育大学）</w:t>
      </w: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４</w:t>
      </w:r>
      <w:r w:rsidR="00BF734D" w:rsidRPr="00593DD7">
        <w:rPr>
          <w:rFonts w:ascii="ＭＳ ゴシック" w:eastAsia="ＭＳ ゴシック" w:hAnsi="ＭＳ ゴシック" w:hint="eastAsia"/>
          <w:szCs w:val="21"/>
        </w:rPr>
        <w:t>．バリアフリーキャンパスマップの作成　―実態に配慮した高齢者体験を踏まえて―</w:t>
      </w:r>
      <w:r w:rsidRPr="00593DD7">
        <w:rPr>
          <w:rFonts w:ascii="ＭＳ ゴシック" w:eastAsia="ＭＳ ゴシック" w:hAnsi="ＭＳ ゴシック" w:hint="eastAsia"/>
          <w:szCs w:val="21"/>
        </w:rPr>
        <w:t xml:space="preserve">　　　　　　　　　　</w:t>
      </w:r>
    </w:p>
    <w:p w:rsidR="0046053E" w:rsidRDefault="0046053E" w:rsidP="00BF734D">
      <w:pPr>
        <w:ind w:firstLine="210"/>
        <w:rPr>
          <w:rFonts w:ascii="ＭＳ ゴシック" w:eastAsia="ＭＳ ゴシック" w:hAnsi="ＭＳ ゴシック"/>
          <w:szCs w:val="21"/>
        </w:rPr>
      </w:pPr>
      <w:r w:rsidRPr="00593DD7">
        <w:rPr>
          <w:rFonts w:ascii="ＭＳ ゴシック" w:eastAsia="ＭＳ ゴシック" w:hAnsi="ＭＳ ゴシック" w:hint="eastAsia"/>
          <w:szCs w:val="21"/>
          <w:lang w:eastAsia="zh-TW"/>
        </w:rPr>
        <w:t>赤松 瑞枝 （跡見学園女子大学）</w:t>
      </w:r>
    </w:p>
    <w:p w:rsidR="001D37AE" w:rsidRPr="00593DD7" w:rsidRDefault="001D37AE" w:rsidP="00BF734D">
      <w:pPr>
        <w:ind w:firstLine="210"/>
        <w:rPr>
          <w:rFonts w:ascii="ＭＳ ゴシック" w:eastAsia="ＭＳ ゴシック" w:hAnsi="ＭＳ ゴシック"/>
          <w:szCs w:val="21"/>
        </w:rPr>
      </w:pPr>
    </w:p>
    <w:p w:rsidR="0046053E" w:rsidRPr="00593DD7" w:rsidRDefault="0046053E" w:rsidP="00BF734D">
      <w:pPr>
        <w:jc w:val="center"/>
        <w:rPr>
          <w:rFonts w:ascii="ＭＳ ゴシック" w:eastAsia="ＭＳ ゴシック" w:hAnsi="ＭＳ ゴシック"/>
          <w:b/>
          <w:szCs w:val="21"/>
        </w:rPr>
      </w:pPr>
      <w:r w:rsidRPr="00593DD7">
        <w:rPr>
          <w:rFonts w:ascii="ＭＳ ゴシック" w:eastAsia="ＭＳ ゴシック" w:hAnsi="ＭＳ ゴシック" w:hint="eastAsia"/>
          <w:b/>
          <w:szCs w:val="21"/>
          <w:lang w:eastAsia="zh-TW"/>
        </w:rPr>
        <w:t>【休憩】10時30分 ～ 10時40分</w:t>
      </w:r>
    </w:p>
    <w:p w:rsidR="00BF734D" w:rsidRPr="00593DD7" w:rsidRDefault="00BF734D" w:rsidP="00BF734D">
      <w:pPr>
        <w:jc w:val="center"/>
        <w:rPr>
          <w:rFonts w:ascii="ＭＳ ゴシック" w:eastAsia="ＭＳ ゴシック" w:hAnsi="ＭＳ ゴシック"/>
          <w:b/>
          <w:szCs w:val="21"/>
        </w:rPr>
      </w:pPr>
    </w:p>
    <w:p w:rsidR="0046053E" w:rsidRDefault="0046053E" w:rsidP="00BF734D">
      <w:pPr>
        <w:wordWrap w:val="0"/>
        <w:jc w:val="right"/>
        <w:rPr>
          <w:rFonts w:ascii="ＭＳ ゴシック" w:eastAsia="ＭＳ ゴシック" w:hAnsi="ＭＳ ゴシック"/>
          <w:b/>
          <w:szCs w:val="21"/>
        </w:rPr>
      </w:pPr>
      <w:r w:rsidRPr="00593DD7">
        <w:rPr>
          <w:rFonts w:ascii="ＭＳ ゴシック" w:eastAsia="ＭＳ ゴシック" w:hAnsi="ＭＳ ゴシック" w:hint="eastAsia"/>
          <w:b/>
          <w:szCs w:val="21"/>
          <w:lang w:eastAsia="zh-TW"/>
        </w:rPr>
        <w:t>座長：</w:t>
      </w:r>
      <w:r w:rsidR="00BF734D" w:rsidRPr="00593DD7">
        <w:rPr>
          <w:rFonts w:ascii="ＭＳ ゴシック" w:eastAsia="ＭＳ ゴシック" w:hAnsi="ＭＳ ゴシック" w:hint="eastAsia"/>
          <w:b/>
          <w:szCs w:val="21"/>
          <w:lang w:eastAsia="zh-TW"/>
        </w:rPr>
        <w:t>平野　順子</w:t>
      </w:r>
      <w:r w:rsidRPr="00593DD7">
        <w:rPr>
          <w:rFonts w:ascii="ＭＳ ゴシック" w:eastAsia="ＭＳ ゴシック" w:hAnsi="ＭＳ ゴシック" w:hint="eastAsia"/>
          <w:b/>
          <w:szCs w:val="21"/>
          <w:lang w:eastAsia="zh-TW"/>
        </w:rPr>
        <w:t>（東京家政大学）</w:t>
      </w:r>
    </w:p>
    <w:p w:rsidR="001D37AE" w:rsidRPr="00593DD7" w:rsidRDefault="001D37AE" w:rsidP="001D37AE">
      <w:pPr>
        <w:jc w:val="right"/>
        <w:rPr>
          <w:rFonts w:ascii="ＭＳ ゴシック" w:eastAsia="ＭＳ ゴシック" w:hAnsi="ＭＳ ゴシック"/>
          <w:b/>
          <w:szCs w:val="21"/>
        </w:rPr>
      </w:pP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５．成年後見人による支援の親密性の検討</w:t>
      </w:r>
    </w:p>
    <w:p w:rsidR="0046053E" w:rsidRPr="00593DD7" w:rsidRDefault="0046053E" w:rsidP="0046053E">
      <w:pPr>
        <w:ind w:firstLineChars="100" w:firstLine="227"/>
        <w:rPr>
          <w:rFonts w:ascii="ＭＳ ゴシック" w:eastAsia="ＭＳ ゴシック" w:hAnsi="ＭＳ ゴシック"/>
          <w:szCs w:val="21"/>
          <w:lang w:eastAsia="zh-CN"/>
        </w:rPr>
      </w:pPr>
      <w:r w:rsidRPr="00593DD7">
        <w:rPr>
          <w:rFonts w:ascii="ＭＳ ゴシック" w:eastAsia="ＭＳ ゴシック" w:hAnsi="ＭＳ ゴシック" w:hint="eastAsia"/>
          <w:szCs w:val="21"/>
          <w:lang w:eastAsia="zh-CN"/>
        </w:rPr>
        <w:t>税所　真也（東京大学）</w:t>
      </w:r>
    </w:p>
    <w:p w:rsidR="0046053E" w:rsidRPr="00593DD7" w:rsidRDefault="0046053E" w:rsidP="005C46D8">
      <w:pPr>
        <w:rPr>
          <w:rFonts w:ascii="ＭＳ ゴシック" w:eastAsia="ＭＳ ゴシック" w:hAnsi="ＭＳ ゴシック"/>
          <w:szCs w:val="21"/>
        </w:rPr>
      </w:pPr>
      <w:r w:rsidRPr="00593DD7">
        <w:rPr>
          <w:rFonts w:ascii="ＭＳ ゴシック" w:eastAsia="ＭＳ ゴシック" w:hAnsi="ＭＳ ゴシック" w:hint="eastAsia"/>
          <w:szCs w:val="21"/>
        </w:rPr>
        <w:t>６．</w:t>
      </w:r>
      <w:r w:rsidR="005C46D8" w:rsidRPr="005C46D8">
        <w:rPr>
          <w:rFonts w:ascii="ＭＳ ゴシック" w:eastAsia="ＭＳ ゴシック" w:hAnsi="ＭＳ ゴシック" w:hint="eastAsia"/>
          <w:szCs w:val="21"/>
        </w:rPr>
        <w:t>家族や重要他者と死を語ることの重要性</w:t>
      </w:r>
      <w:r w:rsidR="005C46D8">
        <w:rPr>
          <w:rFonts w:ascii="ＭＳ ゴシック" w:eastAsia="ＭＳ ゴシック" w:hAnsi="ＭＳ ゴシック" w:hint="eastAsia"/>
          <w:szCs w:val="21"/>
        </w:rPr>
        <w:t xml:space="preserve">　</w:t>
      </w:r>
      <w:r w:rsidR="005C46D8" w:rsidRPr="005C46D8">
        <w:rPr>
          <w:rFonts w:ascii="ＭＳ ゴシック" w:eastAsia="ＭＳ ゴシック" w:hAnsi="ＭＳ ゴシック" w:hint="eastAsia"/>
          <w:szCs w:val="21"/>
        </w:rPr>
        <w:t>―</w:t>
      </w:r>
      <w:r w:rsidR="005C46D8">
        <w:rPr>
          <w:rFonts w:ascii="ＭＳ ゴシック" w:eastAsia="ＭＳ ゴシック" w:hAnsi="ＭＳ ゴシック" w:hint="eastAsia"/>
          <w:szCs w:val="21"/>
        </w:rPr>
        <w:t>孤独死は何を引き起こす</w:t>
      </w:r>
      <w:r w:rsidR="004E181B">
        <w:rPr>
          <w:rFonts w:ascii="ＭＳ ゴシック" w:eastAsia="ＭＳ ゴシック" w:hAnsi="ＭＳ ゴシック" w:hint="eastAsia"/>
          <w:szCs w:val="21"/>
        </w:rPr>
        <w:t>か</w:t>
      </w:r>
      <w:bookmarkStart w:id="0" w:name="_GoBack"/>
      <w:bookmarkEnd w:id="0"/>
      <w:r w:rsidR="005C46D8" w:rsidRPr="005C46D8">
        <w:rPr>
          <w:rFonts w:ascii="ＭＳ ゴシック" w:eastAsia="ＭＳ ゴシック" w:hAnsi="ＭＳ ゴシック" w:hint="eastAsia"/>
          <w:szCs w:val="21"/>
        </w:rPr>
        <w:t>―</w:t>
      </w:r>
    </w:p>
    <w:p w:rsidR="0046053E" w:rsidRPr="00593DD7" w:rsidRDefault="0046053E" w:rsidP="0046053E">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浦口　美穂（東洋英和女学院大学・院）</w:t>
      </w:r>
    </w:p>
    <w:p w:rsidR="001D37AE" w:rsidRDefault="0046053E"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７．疑似家族の対話による生活設計演習</w:t>
      </w:r>
    </w:p>
    <w:p w:rsidR="0046053E" w:rsidRPr="00593DD7" w:rsidRDefault="00BF734D" w:rsidP="00E14DB4">
      <w:pPr>
        <w:ind w:firstLineChars="700" w:firstLine="1587"/>
        <w:rPr>
          <w:rFonts w:ascii="ＭＳ ゴシック" w:eastAsia="ＭＳ ゴシック" w:hAnsi="ＭＳ ゴシック"/>
          <w:szCs w:val="21"/>
        </w:rPr>
      </w:pPr>
      <w:r w:rsidRPr="00593DD7">
        <w:rPr>
          <w:rFonts w:ascii="ＭＳ ゴシック" w:eastAsia="ＭＳ ゴシック" w:hAnsi="ＭＳ ゴシック" w:hint="eastAsia"/>
          <w:szCs w:val="21"/>
        </w:rPr>
        <w:t>―対立と合意形成に着目した家族文化の主体的形成―</w:t>
      </w:r>
    </w:p>
    <w:p w:rsidR="0046053E" w:rsidRPr="00593DD7" w:rsidRDefault="0046053E" w:rsidP="0046053E">
      <w:pPr>
        <w:ind w:firstLineChars="100" w:firstLine="227"/>
        <w:rPr>
          <w:rFonts w:ascii="ＭＳ ゴシック" w:eastAsia="ＭＳ ゴシック" w:hAnsi="ＭＳ ゴシック"/>
          <w:szCs w:val="21"/>
          <w:lang w:eastAsia="zh-CN"/>
        </w:rPr>
      </w:pPr>
      <w:r w:rsidRPr="00593DD7">
        <w:rPr>
          <w:rFonts w:ascii="ＭＳ ゴシック" w:eastAsia="ＭＳ ゴシック" w:hAnsi="ＭＳ ゴシック" w:hint="eastAsia"/>
          <w:szCs w:val="21"/>
          <w:lang w:eastAsia="zh-CN"/>
        </w:rPr>
        <w:t>小野瀬　裕子（共立女子大学</w:t>
      </w:r>
      <w:r w:rsidR="005C46D8">
        <w:rPr>
          <w:rFonts w:ascii="ＭＳ ゴシック" w:eastAsia="ＭＳ ゴシック" w:hAnsi="ＭＳ ゴシック" w:hint="eastAsia"/>
          <w:szCs w:val="21"/>
        </w:rPr>
        <w:t>・非</w:t>
      </w:r>
      <w:r w:rsidRPr="00593DD7">
        <w:rPr>
          <w:rFonts w:ascii="ＭＳ ゴシック" w:eastAsia="ＭＳ ゴシック" w:hAnsi="ＭＳ ゴシック" w:hint="eastAsia"/>
          <w:szCs w:val="21"/>
          <w:lang w:eastAsia="zh-CN"/>
        </w:rPr>
        <w:t>）</w:t>
      </w: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８．</w:t>
      </w:r>
      <w:r w:rsidR="00593DD7">
        <w:rPr>
          <w:rFonts w:ascii="ＭＳ ゴシック" w:eastAsia="ＭＳ ゴシック" w:hAnsi="ＭＳ ゴシック" w:hint="eastAsia"/>
          <w:szCs w:val="21"/>
        </w:rPr>
        <w:t>韓国と日本の結婚延期現象にみられる男女差</w:t>
      </w:r>
    </w:p>
    <w:p w:rsidR="0046053E" w:rsidRPr="00593DD7" w:rsidRDefault="0046053E" w:rsidP="0046053E">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〇金　珠賢（忠南大学校）・李　秀眞（弘前大学）</w:t>
      </w:r>
    </w:p>
    <w:p w:rsidR="0046053E" w:rsidRPr="00593DD7" w:rsidRDefault="0046053E" w:rsidP="0046053E">
      <w:pPr>
        <w:rPr>
          <w:rFonts w:ascii="ＭＳ ゴシック" w:eastAsia="ＭＳ ゴシック" w:hAnsi="ＭＳ ゴシック"/>
          <w:szCs w:val="21"/>
        </w:rPr>
      </w:pPr>
      <w:r w:rsidRPr="00593DD7">
        <w:rPr>
          <w:rFonts w:ascii="ＭＳ ゴシック" w:eastAsia="ＭＳ ゴシック" w:hAnsi="ＭＳ ゴシック" w:hint="eastAsia"/>
          <w:szCs w:val="21"/>
        </w:rPr>
        <w:t>９．</w:t>
      </w:r>
      <w:r w:rsidR="00BF734D" w:rsidRPr="00593DD7">
        <w:rPr>
          <w:rFonts w:ascii="ＭＳ ゴシック" w:eastAsia="ＭＳ ゴシック" w:hAnsi="ＭＳ ゴシック" w:hint="eastAsia"/>
          <w:szCs w:val="21"/>
        </w:rPr>
        <w:t>「恋愛」への意味づけの変化　―</w:t>
      </w:r>
      <w:r w:rsidRPr="00593DD7">
        <w:rPr>
          <w:rFonts w:ascii="ＭＳ ゴシック" w:eastAsia="ＭＳ ゴシック" w:hAnsi="ＭＳ ゴシック" w:hint="eastAsia"/>
          <w:szCs w:val="21"/>
        </w:rPr>
        <w:t>追跡調査による結果から</w:t>
      </w:r>
    </w:p>
    <w:p w:rsidR="0046053E" w:rsidRPr="00593DD7" w:rsidRDefault="0046053E" w:rsidP="0046053E">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大森　美佐（お茶の水女子大学</w:t>
      </w:r>
      <w:r w:rsidR="005C46D8">
        <w:rPr>
          <w:rFonts w:ascii="ＭＳ ゴシック" w:eastAsia="ＭＳ ゴシック" w:hAnsi="ＭＳ ゴシック" w:hint="eastAsia"/>
          <w:szCs w:val="21"/>
        </w:rPr>
        <w:t>・研究員</w:t>
      </w:r>
      <w:r w:rsidRPr="00593DD7">
        <w:rPr>
          <w:rFonts w:ascii="ＭＳ ゴシック" w:eastAsia="ＭＳ ゴシック" w:hAnsi="ＭＳ ゴシック" w:hint="eastAsia"/>
          <w:szCs w:val="21"/>
        </w:rPr>
        <w:t>）</w:t>
      </w:r>
    </w:p>
    <w:p w:rsidR="00A97DD9" w:rsidRPr="00064641" w:rsidRDefault="00A97DD9" w:rsidP="00DF6FE4">
      <w:pPr>
        <w:pStyle w:val="a3"/>
        <w:rPr>
          <w:rFonts w:ascii="ＭＳ ゴシック" w:eastAsia="ＭＳ ゴシック" w:hAnsi="ＭＳ ゴシック"/>
          <w:bCs/>
          <w:u w:val="single" w:color="000000"/>
        </w:rPr>
      </w:pPr>
    </w:p>
    <w:p w:rsidR="00585039" w:rsidRDefault="0046053E" w:rsidP="00585039">
      <w:pPr>
        <w:pStyle w:val="a3"/>
        <w:rPr>
          <w:rFonts w:ascii="ＭＳ ゴシック" w:eastAsia="ＭＳ ゴシック" w:hAnsi="ＭＳ ゴシック"/>
          <w:b/>
          <w:bCs/>
          <w:sz w:val="24"/>
          <w:szCs w:val="24"/>
          <w:u w:val="single" w:color="000000"/>
          <w:bdr w:val="single" w:sz="4" w:space="0" w:color="auto"/>
        </w:rPr>
      </w:pPr>
      <w:r>
        <w:rPr>
          <w:rFonts w:ascii="ＭＳ ゴシック" w:eastAsia="ＭＳ ゴシック" w:hAnsi="ＭＳ ゴシック" w:hint="eastAsia"/>
          <w:b/>
          <w:bCs/>
          <w:sz w:val="24"/>
          <w:szCs w:val="24"/>
          <w:u w:val="single" w:color="000000"/>
          <w:bdr w:val="single" w:sz="4" w:space="0" w:color="auto"/>
        </w:rPr>
        <w:t xml:space="preserve">Ｂ会場：第２分科会　</w:t>
      </w:r>
      <w:r w:rsidRPr="0046053E">
        <w:rPr>
          <w:rFonts w:ascii="ＭＳ ゴシック" w:eastAsia="ＭＳ ゴシック" w:hAnsi="ＭＳ ゴシック" w:hint="eastAsia"/>
          <w:b/>
          <w:bCs/>
          <w:sz w:val="24"/>
          <w:szCs w:val="24"/>
          <w:u w:val="single" w:color="000000"/>
          <w:bdr w:val="single" w:sz="4" w:space="0" w:color="auto"/>
        </w:rPr>
        <w:t>教室棟2階 講義室20</w:t>
      </w:r>
      <w:r>
        <w:rPr>
          <w:rFonts w:ascii="ＭＳ ゴシック" w:eastAsia="ＭＳ ゴシック" w:hAnsi="ＭＳ ゴシック" w:hint="eastAsia"/>
          <w:b/>
          <w:bCs/>
          <w:sz w:val="24"/>
          <w:szCs w:val="24"/>
          <w:u w:val="single" w:color="000000"/>
          <w:bdr w:val="single" w:sz="4" w:space="0" w:color="auto"/>
        </w:rPr>
        <w:t>8</w:t>
      </w:r>
    </w:p>
    <w:p w:rsidR="001D37AE" w:rsidRPr="005B4DFA" w:rsidRDefault="001D37AE" w:rsidP="00585039">
      <w:pPr>
        <w:pStyle w:val="a3"/>
        <w:rPr>
          <w:rFonts w:ascii="ＭＳ ゴシック" w:eastAsia="ＭＳ ゴシック" w:hAnsi="ＭＳ ゴシック"/>
          <w:b/>
          <w:bCs/>
          <w:sz w:val="24"/>
          <w:szCs w:val="24"/>
          <w:u w:val="single" w:color="000000"/>
        </w:rPr>
      </w:pPr>
    </w:p>
    <w:p w:rsidR="00BF734D" w:rsidRDefault="00BF734D" w:rsidP="00BF734D">
      <w:pPr>
        <w:jc w:val="right"/>
        <w:rPr>
          <w:rFonts w:ascii="ＭＳ ゴシック" w:eastAsia="ＭＳ ゴシック" w:hAnsi="ＭＳ ゴシック"/>
          <w:b/>
          <w:szCs w:val="21"/>
        </w:rPr>
      </w:pPr>
      <w:r w:rsidRPr="00593DD7">
        <w:rPr>
          <w:rFonts w:ascii="ＭＳ ゴシック" w:eastAsia="ＭＳ ゴシック" w:hAnsi="ＭＳ ゴシック" w:hint="eastAsia"/>
          <w:b/>
          <w:szCs w:val="21"/>
          <w:lang w:eastAsia="zh-CN"/>
        </w:rPr>
        <w:t>座長：永田　晴子（大妻女子大学）</w:t>
      </w:r>
    </w:p>
    <w:p w:rsidR="001D37AE" w:rsidRPr="00593DD7" w:rsidRDefault="001D37AE" w:rsidP="00BF734D">
      <w:pPr>
        <w:jc w:val="right"/>
        <w:rPr>
          <w:rFonts w:ascii="ＭＳ ゴシック" w:eastAsia="ＭＳ ゴシック" w:hAnsi="ＭＳ ゴシック"/>
          <w:b/>
          <w:szCs w:val="21"/>
        </w:rPr>
      </w:pPr>
    </w:p>
    <w:p w:rsidR="00BF734D" w:rsidRPr="00593DD7" w:rsidRDefault="00BF734D"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１．妻の雇用形態とICT利用、家計に関する意思決定との関連性</w:t>
      </w:r>
    </w:p>
    <w:p w:rsidR="00BF734D" w:rsidRPr="00593DD7" w:rsidRDefault="00BF734D" w:rsidP="00BF734D">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中川　まり（東京女子大学）</w:t>
      </w:r>
    </w:p>
    <w:p w:rsidR="00BF734D" w:rsidRPr="00593DD7" w:rsidRDefault="00BF734D"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２．ＩＴ利用と子育てにおけるジェンダー</w:t>
      </w:r>
    </w:p>
    <w:p w:rsidR="00BF734D" w:rsidRPr="00593DD7" w:rsidRDefault="00BF734D" w:rsidP="00BF734D">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佐野　潤子（お茶の水女子大学）</w:t>
      </w:r>
    </w:p>
    <w:p w:rsidR="00BF734D" w:rsidRPr="00593DD7" w:rsidRDefault="00BF734D"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３．子どもの生活習慣とICT利用、親子の共同行為</w:t>
      </w:r>
    </w:p>
    <w:p w:rsidR="00BF734D" w:rsidRPr="00593DD7" w:rsidRDefault="00BF734D" w:rsidP="00BF734D">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〇坂本　有芳（鳴門教育大学）・黒川　衣代（鳴門教育大学）・木村　直子（鳴門教育大学）</w:t>
      </w:r>
    </w:p>
    <w:p w:rsidR="00BF734D" w:rsidRPr="00593DD7" w:rsidRDefault="00BF734D"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４．育児期の親のITを通じたコミュニケーションと世代間関係</w:t>
      </w:r>
    </w:p>
    <w:p w:rsidR="00BF734D" w:rsidRDefault="00BF734D" w:rsidP="00BF734D">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大風　薫（お茶の水女子大学）</w:t>
      </w:r>
    </w:p>
    <w:p w:rsidR="001D37AE" w:rsidRPr="00593DD7" w:rsidRDefault="001D37AE" w:rsidP="00BF734D">
      <w:pPr>
        <w:ind w:firstLineChars="100" w:firstLine="227"/>
        <w:rPr>
          <w:rFonts w:ascii="ＭＳ ゴシック" w:eastAsia="ＭＳ ゴシック" w:hAnsi="ＭＳ ゴシック"/>
          <w:szCs w:val="21"/>
        </w:rPr>
      </w:pPr>
    </w:p>
    <w:p w:rsidR="00BF734D" w:rsidRPr="00593DD7" w:rsidRDefault="00BF734D" w:rsidP="00BF734D">
      <w:pPr>
        <w:jc w:val="center"/>
        <w:rPr>
          <w:rFonts w:ascii="ＭＳ ゴシック" w:eastAsia="ＭＳ ゴシック" w:hAnsi="ＭＳ ゴシック"/>
          <w:b/>
          <w:szCs w:val="21"/>
          <w:lang w:eastAsia="zh-TW"/>
        </w:rPr>
      </w:pPr>
      <w:r w:rsidRPr="00593DD7">
        <w:rPr>
          <w:rFonts w:ascii="ＭＳ ゴシック" w:eastAsia="ＭＳ ゴシック" w:hAnsi="ＭＳ ゴシック" w:hint="eastAsia"/>
          <w:b/>
          <w:szCs w:val="21"/>
          <w:lang w:eastAsia="zh-TW"/>
        </w:rPr>
        <w:t>【休憩】10時30分 ～ 10時40分</w:t>
      </w:r>
    </w:p>
    <w:p w:rsidR="00BF734D" w:rsidRPr="00593DD7" w:rsidRDefault="00BF734D" w:rsidP="00BF734D">
      <w:pPr>
        <w:rPr>
          <w:rFonts w:ascii="ＭＳ ゴシック" w:eastAsia="ＭＳ ゴシック" w:hAnsi="ＭＳ ゴシック"/>
          <w:szCs w:val="21"/>
        </w:rPr>
      </w:pPr>
    </w:p>
    <w:p w:rsidR="00BF734D" w:rsidRDefault="00BF734D" w:rsidP="005C46D8">
      <w:pPr>
        <w:wordWrap w:val="0"/>
        <w:jc w:val="right"/>
        <w:rPr>
          <w:rFonts w:ascii="ＭＳ ゴシック" w:eastAsia="ＭＳ ゴシック" w:hAnsi="ＭＳ ゴシック"/>
          <w:b/>
          <w:szCs w:val="21"/>
        </w:rPr>
      </w:pPr>
      <w:r w:rsidRPr="00593DD7">
        <w:rPr>
          <w:rFonts w:ascii="ＭＳ ゴシック" w:eastAsia="ＭＳ ゴシック" w:hAnsi="ＭＳ ゴシック" w:hint="eastAsia"/>
          <w:b/>
          <w:szCs w:val="21"/>
          <w:lang w:eastAsia="zh-TW"/>
        </w:rPr>
        <w:t>座長：中谷　奈津子（神戸大学）</w:t>
      </w:r>
      <w:r w:rsidR="005C46D8">
        <w:rPr>
          <w:rFonts w:ascii="ＭＳ ゴシック" w:eastAsia="ＭＳ ゴシック" w:hAnsi="ＭＳ ゴシック" w:hint="eastAsia"/>
          <w:b/>
          <w:szCs w:val="21"/>
        </w:rPr>
        <w:t xml:space="preserve">　</w:t>
      </w:r>
    </w:p>
    <w:p w:rsidR="001D37AE" w:rsidRPr="00593DD7" w:rsidRDefault="001D37AE" w:rsidP="001D37AE">
      <w:pPr>
        <w:jc w:val="right"/>
        <w:rPr>
          <w:rFonts w:ascii="ＭＳ ゴシック" w:eastAsia="ＭＳ ゴシック" w:hAnsi="ＭＳ ゴシック"/>
          <w:b/>
          <w:szCs w:val="21"/>
        </w:rPr>
      </w:pPr>
    </w:p>
    <w:p w:rsidR="00BF734D" w:rsidRPr="00593DD7" w:rsidRDefault="00BF734D"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５．インタビュー調査にみる高度経済成長期を過ごした女性たちの家事・育児意識</w:t>
      </w:r>
    </w:p>
    <w:p w:rsidR="00BF734D" w:rsidRPr="00593DD7" w:rsidRDefault="00BF734D" w:rsidP="00BF734D">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〇斧出　節子（京都華頂大学）・馬場　まみ（京都華頂大学）・新矢　昌昭（華頂短期大学）</w:t>
      </w:r>
    </w:p>
    <w:p w:rsidR="00BF734D" w:rsidRPr="00593DD7" w:rsidRDefault="00BF734D" w:rsidP="00BF734D">
      <w:pPr>
        <w:rPr>
          <w:rFonts w:ascii="ＭＳ ゴシック" w:eastAsia="ＭＳ ゴシック" w:hAnsi="ＭＳ ゴシック"/>
          <w:szCs w:val="21"/>
        </w:rPr>
      </w:pPr>
      <w:r w:rsidRPr="00593DD7">
        <w:rPr>
          <w:rFonts w:ascii="ＭＳ ゴシック" w:eastAsia="ＭＳ ゴシック" w:hAnsi="ＭＳ ゴシック" w:hint="eastAsia"/>
          <w:szCs w:val="21"/>
        </w:rPr>
        <w:t>６．保活における夫婦間の意思決定</w:t>
      </w:r>
    </w:p>
    <w:p w:rsidR="00BF734D" w:rsidRPr="00593DD7" w:rsidRDefault="00BF734D" w:rsidP="00BF734D">
      <w:pPr>
        <w:ind w:firstLineChars="100" w:firstLine="227"/>
        <w:rPr>
          <w:rFonts w:ascii="ＭＳ ゴシック" w:eastAsia="ＭＳ ゴシック" w:hAnsi="ＭＳ ゴシック"/>
          <w:szCs w:val="21"/>
        </w:rPr>
      </w:pPr>
      <w:r w:rsidRPr="00593DD7">
        <w:rPr>
          <w:rFonts w:ascii="ＭＳ ゴシック" w:eastAsia="ＭＳ ゴシック" w:hAnsi="ＭＳ ゴシック" w:hint="eastAsia"/>
          <w:szCs w:val="21"/>
        </w:rPr>
        <w:t>尾曲　美香（お茶の水女子大学・院）</w:t>
      </w:r>
    </w:p>
    <w:p w:rsidR="00E14DB4" w:rsidRDefault="00E14DB4" w:rsidP="00BF734D">
      <w:pPr>
        <w:rPr>
          <w:rFonts w:ascii="ＭＳ ゴシック" w:eastAsia="ＭＳ ゴシック" w:hAnsi="ＭＳ ゴシック"/>
          <w:szCs w:val="21"/>
        </w:rPr>
      </w:pPr>
      <w:r>
        <w:rPr>
          <w:rFonts w:ascii="ＭＳ ゴシック" w:eastAsia="ＭＳ ゴシック" w:hAnsi="ＭＳ ゴシック" w:hint="eastAsia"/>
          <w:szCs w:val="21"/>
        </w:rPr>
        <w:t>７．社会的養護の前段階にある家庭を支える夜間保育</w:t>
      </w:r>
    </w:p>
    <w:p w:rsidR="00BF734D" w:rsidRPr="00593DD7" w:rsidRDefault="00BF734D" w:rsidP="00E14DB4">
      <w:pPr>
        <w:ind w:firstLineChars="700" w:firstLine="1587"/>
        <w:rPr>
          <w:rFonts w:ascii="ＭＳ ゴシック" w:eastAsia="ＭＳ ゴシック" w:hAnsi="ＭＳ ゴシック"/>
          <w:szCs w:val="21"/>
        </w:rPr>
      </w:pPr>
      <w:r w:rsidRPr="00593DD7">
        <w:rPr>
          <w:rFonts w:ascii="ＭＳ ゴシック" w:eastAsia="ＭＳ ゴシック" w:hAnsi="ＭＳ ゴシック" w:hint="eastAsia"/>
          <w:szCs w:val="21"/>
        </w:rPr>
        <w:t>―夜間保育園園長へのインタビューから―</w:t>
      </w:r>
    </w:p>
    <w:p w:rsidR="00BF734D" w:rsidRPr="00593DD7" w:rsidRDefault="00BF734D" w:rsidP="00BF734D">
      <w:pPr>
        <w:ind w:firstLineChars="100" w:firstLine="227"/>
        <w:rPr>
          <w:rFonts w:ascii="ＭＳ ゴシック" w:eastAsia="ＭＳ ゴシック" w:hAnsi="ＭＳ ゴシック"/>
          <w:szCs w:val="21"/>
          <w:lang w:eastAsia="zh-CN"/>
        </w:rPr>
      </w:pPr>
      <w:r w:rsidRPr="00593DD7">
        <w:rPr>
          <w:rFonts w:ascii="ＭＳ ゴシック" w:eastAsia="ＭＳ ゴシック" w:hAnsi="ＭＳ ゴシック" w:hint="eastAsia"/>
          <w:szCs w:val="21"/>
          <w:lang w:eastAsia="zh-CN"/>
        </w:rPr>
        <w:t>矢野　裕子（京都西山短期大学）</w:t>
      </w:r>
    </w:p>
    <w:p w:rsidR="00E14DB4" w:rsidRDefault="00BF734D" w:rsidP="00E14DB4">
      <w:pPr>
        <w:rPr>
          <w:rFonts w:ascii="ＭＳ ゴシック" w:eastAsia="ＭＳ ゴシック" w:hAnsi="ＭＳ ゴシック"/>
          <w:szCs w:val="21"/>
        </w:rPr>
      </w:pPr>
      <w:r w:rsidRPr="00593DD7">
        <w:rPr>
          <w:rFonts w:ascii="ＭＳ ゴシック" w:eastAsia="ＭＳ ゴシック" w:hAnsi="ＭＳ ゴシック" w:hint="eastAsia"/>
          <w:szCs w:val="21"/>
        </w:rPr>
        <w:t>８．ひとり親家庭の児童への学習支援サービスのあり方について</w:t>
      </w:r>
    </w:p>
    <w:p w:rsidR="00BF734D" w:rsidRPr="00593DD7" w:rsidRDefault="00BF734D" w:rsidP="00E14DB4">
      <w:pPr>
        <w:ind w:firstLineChars="700" w:firstLine="1587"/>
        <w:rPr>
          <w:rFonts w:ascii="ＭＳ ゴシック" w:eastAsia="ＭＳ ゴシック" w:hAnsi="ＭＳ ゴシック"/>
          <w:szCs w:val="21"/>
        </w:rPr>
      </w:pPr>
      <w:r w:rsidRPr="00593DD7">
        <w:rPr>
          <w:rFonts w:ascii="ＭＳ ゴシック" w:eastAsia="ＭＳ ゴシック" w:hAnsi="ＭＳ ゴシック" w:hint="eastAsia"/>
          <w:szCs w:val="21"/>
        </w:rPr>
        <w:t>―参加者（保護者）へのインタビューを中心に―</w:t>
      </w:r>
    </w:p>
    <w:p w:rsidR="00AE316B" w:rsidRPr="00A440D6" w:rsidRDefault="00BF734D" w:rsidP="001D37AE">
      <w:pPr>
        <w:ind w:firstLineChars="100" w:firstLine="227"/>
      </w:pPr>
      <w:r w:rsidRPr="00593DD7">
        <w:rPr>
          <w:rFonts w:ascii="ＭＳ ゴシック" w:eastAsia="ＭＳ ゴシック" w:hAnsi="ＭＳ ゴシック" w:hint="eastAsia"/>
          <w:szCs w:val="21"/>
          <w:lang w:eastAsia="zh-CN"/>
        </w:rPr>
        <w:t>三沢　徳枝（佛教大学）</w:t>
      </w:r>
    </w:p>
    <w:sectPr w:rsidR="00AE316B" w:rsidRPr="00A440D6" w:rsidSect="001D37AE">
      <w:footerReference w:type="even" r:id="rId8"/>
      <w:pgSz w:w="11906" w:h="16838" w:code="9"/>
      <w:pgMar w:top="1440" w:right="1080" w:bottom="1440" w:left="1080" w:header="720" w:footer="720" w:gutter="0"/>
      <w:cols w:space="720"/>
      <w:noEndnote/>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6C" w:rsidRDefault="001B086C">
      <w:r>
        <w:separator/>
      </w:r>
    </w:p>
  </w:endnote>
  <w:endnote w:type="continuationSeparator" w:id="0">
    <w:p w:rsidR="001B086C" w:rsidRDefault="001B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7F" w:rsidRDefault="0089327F" w:rsidP="009139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327F" w:rsidRDefault="008932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6C" w:rsidRDefault="001B086C">
      <w:r>
        <w:separator/>
      </w:r>
    </w:p>
  </w:footnote>
  <w:footnote w:type="continuationSeparator" w:id="0">
    <w:p w:rsidR="001B086C" w:rsidRDefault="001B0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C80"/>
    <w:multiLevelType w:val="hybridMultilevel"/>
    <w:tmpl w:val="D6CCFA4A"/>
    <w:lvl w:ilvl="0" w:tplc="8C4257C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D1E0E"/>
    <w:multiLevelType w:val="hybridMultilevel"/>
    <w:tmpl w:val="CB28600E"/>
    <w:lvl w:ilvl="0" w:tplc="6CE04D4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515D3"/>
    <w:multiLevelType w:val="hybridMultilevel"/>
    <w:tmpl w:val="093A6A42"/>
    <w:lvl w:ilvl="0" w:tplc="C3760514">
      <w:numFmt w:val="bullet"/>
      <w:lvlText w:val="※"/>
      <w:lvlJc w:val="left"/>
      <w:pPr>
        <w:ind w:left="531" w:hanging="360"/>
      </w:pPr>
      <w:rPr>
        <w:rFonts w:ascii="ＭＳ ゴシック" w:eastAsia="ＭＳ ゴシック" w:hAnsi="ＭＳ ゴシック" w:cs="ＭＳ 明朝" w:hint="eastAsia"/>
        <w:b/>
        <w:sz w:val="22"/>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 w15:restartNumberingAfterBreak="0">
    <w:nsid w:val="1DE47090"/>
    <w:multiLevelType w:val="hybridMultilevel"/>
    <w:tmpl w:val="BB10DCFC"/>
    <w:lvl w:ilvl="0" w:tplc="5BFE84EC">
      <w:numFmt w:val="bullet"/>
      <w:lvlText w:val="☆"/>
      <w:lvlJc w:val="left"/>
      <w:pPr>
        <w:ind w:left="1069" w:hanging="360"/>
      </w:pPr>
      <w:rPr>
        <w:rFonts w:ascii="HGPｺﾞｼｯｸE" w:eastAsia="HGPｺﾞｼｯｸE" w:hAnsi="Century" w:cs="Times New Roman" w:hint="eastAsia"/>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27C623BA"/>
    <w:multiLevelType w:val="hybridMultilevel"/>
    <w:tmpl w:val="1E121624"/>
    <w:lvl w:ilvl="0" w:tplc="D9AC20BC">
      <w:start w:val="2"/>
      <w:numFmt w:val="decimalEnclosedCircle"/>
      <w:lvlText w:val="%1"/>
      <w:lvlJc w:val="left"/>
      <w:pPr>
        <w:tabs>
          <w:tab w:val="num" w:pos="784"/>
        </w:tabs>
        <w:ind w:left="784" w:hanging="360"/>
      </w:pPr>
      <w:rPr>
        <w:rFonts w:cs="Times New Roman"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2F1F6686"/>
    <w:multiLevelType w:val="hybridMultilevel"/>
    <w:tmpl w:val="D54676D6"/>
    <w:lvl w:ilvl="0" w:tplc="1576C40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740E178C"/>
    <w:multiLevelType w:val="hybridMultilevel"/>
    <w:tmpl w:val="53BEF0F0"/>
    <w:lvl w:ilvl="0" w:tplc="05586C96">
      <w:start w:val="2"/>
      <w:numFmt w:val="decimalEnclosedCircle"/>
      <w:lvlText w:val="%1"/>
      <w:lvlJc w:val="left"/>
      <w:pPr>
        <w:tabs>
          <w:tab w:val="num" w:pos="784"/>
        </w:tabs>
        <w:ind w:left="784" w:hanging="360"/>
      </w:pPr>
      <w:rPr>
        <w:rFonts w:cs="Times New Roman"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8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BA"/>
    <w:rsid w:val="000072AE"/>
    <w:rsid w:val="00025287"/>
    <w:rsid w:val="00043F89"/>
    <w:rsid w:val="00057A53"/>
    <w:rsid w:val="00064641"/>
    <w:rsid w:val="00064BE9"/>
    <w:rsid w:val="00065AD0"/>
    <w:rsid w:val="00090534"/>
    <w:rsid w:val="000923F6"/>
    <w:rsid w:val="00093A8B"/>
    <w:rsid w:val="0009574D"/>
    <w:rsid w:val="000A179D"/>
    <w:rsid w:val="000A3BFE"/>
    <w:rsid w:val="000B2F81"/>
    <w:rsid w:val="000D002B"/>
    <w:rsid w:val="000D1A22"/>
    <w:rsid w:val="000D2783"/>
    <w:rsid w:val="000D6FDF"/>
    <w:rsid w:val="000E4E39"/>
    <w:rsid w:val="000F027C"/>
    <w:rsid w:val="000F1CF2"/>
    <w:rsid w:val="000F3F8A"/>
    <w:rsid w:val="000F6080"/>
    <w:rsid w:val="0010259C"/>
    <w:rsid w:val="0010574B"/>
    <w:rsid w:val="00106DD9"/>
    <w:rsid w:val="00114606"/>
    <w:rsid w:val="001219FC"/>
    <w:rsid w:val="00122188"/>
    <w:rsid w:val="00122AB4"/>
    <w:rsid w:val="00126ACC"/>
    <w:rsid w:val="00131508"/>
    <w:rsid w:val="0013378E"/>
    <w:rsid w:val="00137132"/>
    <w:rsid w:val="00137B48"/>
    <w:rsid w:val="00165506"/>
    <w:rsid w:val="001718A9"/>
    <w:rsid w:val="00172173"/>
    <w:rsid w:val="0017775E"/>
    <w:rsid w:val="00180B4B"/>
    <w:rsid w:val="001914DD"/>
    <w:rsid w:val="00194039"/>
    <w:rsid w:val="0019626F"/>
    <w:rsid w:val="001A6F05"/>
    <w:rsid w:val="001B086C"/>
    <w:rsid w:val="001B6716"/>
    <w:rsid w:val="001B7212"/>
    <w:rsid w:val="001C0FE3"/>
    <w:rsid w:val="001D37AE"/>
    <w:rsid w:val="001D4539"/>
    <w:rsid w:val="001D7FB5"/>
    <w:rsid w:val="001F1B7D"/>
    <w:rsid w:val="001F40AB"/>
    <w:rsid w:val="001F4468"/>
    <w:rsid w:val="00200E3C"/>
    <w:rsid w:val="002047E0"/>
    <w:rsid w:val="00205244"/>
    <w:rsid w:val="00213761"/>
    <w:rsid w:val="00223237"/>
    <w:rsid w:val="002348D9"/>
    <w:rsid w:val="002444C6"/>
    <w:rsid w:val="00253225"/>
    <w:rsid w:val="00253F4B"/>
    <w:rsid w:val="002576C3"/>
    <w:rsid w:val="00267AA7"/>
    <w:rsid w:val="00270A39"/>
    <w:rsid w:val="0027517E"/>
    <w:rsid w:val="002777B9"/>
    <w:rsid w:val="002812A9"/>
    <w:rsid w:val="002812B2"/>
    <w:rsid w:val="0028564A"/>
    <w:rsid w:val="0028676B"/>
    <w:rsid w:val="00293943"/>
    <w:rsid w:val="002C0D6F"/>
    <w:rsid w:val="002C28FF"/>
    <w:rsid w:val="002D14E4"/>
    <w:rsid w:val="002D57DE"/>
    <w:rsid w:val="002E457C"/>
    <w:rsid w:val="002F3A32"/>
    <w:rsid w:val="00301ED9"/>
    <w:rsid w:val="00314D6B"/>
    <w:rsid w:val="00324A0E"/>
    <w:rsid w:val="00324C72"/>
    <w:rsid w:val="00326E1E"/>
    <w:rsid w:val="00333955"/>
    <w:rsid w:val="00333C60"/>
    <w:rsid w:val="00357B85"/>
    <w:rsid w:val="003611D9"/>
    <w:rsid w:val="00371152"/>
    <w:rsid w:val="00384AED"/>
    <w:rsid w:val="0038620F"/>
    <w:rsid w:val="003B7A60"/>
    <w:rsid w:val="003C5D07"/>
    <w:rsid w:val="003C72B4"/>
    <w:rsid w:val="003C7C24"/>
    <w:rsid w:val="003C7DA6"/>
    <w:rsid w:val="003D6448"/>
    <w:rsid w:val="00407171"/>
    <w:rsid w:val="00411CE1"/>
    <w:rsid w:val="004272DE"/>
    <w:rsid w:val="004347E6"/>
    <w:rsid w:val="00435034"/>
    <w:rsid w:val="00441728"/>
    <w:rsid w:val="00442F89"/>
    <w:rsid w:val="00444940"/>
    <w:rsid w:val="00454C01"/>
    <w:rsid w:val="0046053E"/>
    <w:rsid w:val="00461F25"/>
    <w:rsid w:val="0046404F"/>
    <w:rsid w:val="00464638"/>
    <w:rsid w:val="004738B9"/>
    <w:rsid w:val="004752B0"/>
    <w:rsid w:val="0047653E"/>
    <w:rsid w:val="00480019"/>
    <w:rsid w:val="00481FFC"/>
    <w:rsid w:val="004832D2"/>
    <w:rsid w:val="00487117"/>
    <w:rsid w:val="00490F70"/>
    <w:rsid w:val="00494924"/>
    <w:rsid w:val="00496D18"/>
    <w:rsid w:val="00497875"/>
    <w:rsid w:val="004A5E22"/>
    <w:rsid w:val="004A752B"/>
    <w:rsid w:val="004B26B7"/>
    <w:rsid w:val="004B2A8B"/>
    <w:rsid w:val="004B53BF"/>
    <w:rsid w:val="004B7B99"/>
    <w:rsid w:val="004C559E"/>
    <w:rsid w:val="004C5CBF"/>
    <w:rsid w:val="004D127D"/>
    <w:rsid w:val="004D26B9"/>
    <w:rsid w:val="004D53D9"/>
    <w:rsid w:val="004E181B"/>
    <w:rsid w:val="004E206B"/>
    <w:rsid w:val="00500209"/>
    <w:rsid w:val="0050086B"/>
    <w:rsid w:val="0050116E"/>
    <w:rsid w:val="0050780D"/>
    <w:rsid w:val="0051034F"/>
    <w:rsid w:val="005225B6"/>
    <w:rsid w:val="00525EBC"/>
    <w:rsid w:val="00532AB9"/>
    <w:rsid w:val="005425E2"/>
    <w:rsid w:val="00560C61"/>
    <w:rsid w:val="00561E9F"/>
    <w:rsid w:val="00562C0E"/>
    <w:rsid w:val="00570AC3"/>
    <w:rsid w:val="0057652F"/>
    <w:rsid w:val="00585039"/>
    <w:rsid w:val="00585302"/>
    <w:rsid w:val="00587C26"/>
    <w:rsid w:val="00593DD7"/>
    <w:rsid w:val="00596279"/>
    <w:rsid w:val="00597D14"/>
    <w:rsid w:val="005B4DFA"/>
    <w:rsid w:val="005B60AB"/>
    <w:rsid w:val="005B738D"/>
    <w:rsid w:val="005C3724"/>
    <w:rsid w:val="005C46D8"/>
    <w:rsid w:val="005C5FB1"/>
    <w:rsid w:val="005F2B7B"/>
    <w:rsid w:val="005F3FAF"/>
    <w:rsid w:val="0061633C"/>
    <w:rsid w:val="006261C2"/>
    <w:rsid w:val="006333C5"/>
    <w:rsid w:val="00642193"/>
    <w:rsid w:val="00642BA2"/>
    <w:rsid w:val="00643CD5"/>
    <w:rsid w:val="00644DAA"/>
    <w:rsid w:val="006468D1"/>
    <w:rsid w:val="00664A0F"/>
    <w:rsid w:val="00666E3E"/>
    <w:rsid w:val="0067537C"/>
    <w:rsid w:val="006943C2"/>
    <w:rsid w:val="0069632B"/>
    <w:rsid w:val="006A0802"/>
    <w:rsid w:val="006A28A6"/>
    <w:rsid w:val="006A5616"/>
    <w:rsid w:val="006A7D6B"/>
    <w:rsid w:val="006B5F50"/>
    <w:rsid w:val="006C065E"/>
    <w:rsid w:val="006C2C12"/>
    <w:rsid w:val="006C30F3"/>
    <w:rsid w:val="006C354F"/>
    <w:rsid w:val="006D444D"/>
    <w:rsid w:val="006E113F"/>
    <w:rsid w:val="006E4F03"/>
    <w:rsid w:val="006E67DD"/>
    <w:rsid w:val="006E7E32"/>
    <w:rsid w:val="006F128F"/>
    <w:rsid w:val="006F7EA9"/>
    <w:rsid w:val="00712CAD"/>
    <w:rsid w:val="00715128"/>
    <w:rsid w:val="007216AE"/>
    <w:rsid w:val="00722ACC"/>
    <w:rsid w:val="00734BE7"/>
    <w:rsid w:val="00751001"/>
    <w:rsid w:val="007631D5"/>
    <w:rsid w:val="007723C0"/>
    <w:rsid w:val="00773016"/>
    <w:rsid w:val="007757E0"/>
    <w:rsid w:val="00776473"/>
    <w:rsid w:val="00776504"/>
    <w:rsid w:val="00783DD3"/>
    <w:rsid w:val="00787EC8"/>
    <w:rsid w:val="00792233"/>
    <w:rsid w:val="00797786"/>
    <w:rsid w:val="007A09EE"/>
    <w:rsid w:val="007A280C"/>
    <w:rsid w:val="007B3009"/>
    <w:rsid w:val="007B3CDD"/>
    <w:rsid w:val="007C1E4D"/>
    <w:rsid w:val="007C538A"/>
    <w:rsid w:val="007C5D14"/>
    <w:rsid w:val="007C6521"/>
    <w:rsid w:val="007D43F8"/>
    <w:rsid w:val="007D602D"/>
    <w:rsid w:val="007E306F"/>
    <w:rsid w:val="007F2E5B"/>
    <w:rsid w:val="007F3B0C"/>
    <w:rsid w:val="007F7B69"/>
    <w:rsid w:val="00801623"/>
    <w:rsid w:val="00805133"/>
    <w:rsid w:val="0080634C"/>
    <w:rsid w:val="00807BBF"/>
    <w:rsid w:val="00810293"/>
    <w:rsid w:val="00810707"/>
    <w:rsid w:val="008121D0"/>
    <w:rsid w:val="00826AA7"/>
    <w:rsid w:val="008320F3"/>
    <w:rsid w:val="00833E87"/>
    <w:rsid w:val="00842FCA"/>
    <w:rsid w:val="00854125"/>
    <w:rsid w:val="00870DEF"/>
    <w:rsid w:val="0087435A"/>
    <w:rsid w:val="00875877"/>
    <w:rsid w:val="00886395"/>
    <w:rsid w:val="0089327F"/>
    <w:rsid w:val="00894E60"/>
    <w:rsid w:val="008A7171"/>
    <w:rsid w:val="008B11E5"/>
    <w:rsid w:val="008B4128"/>
    <w:rsid w:val="008B7354"/>
    <w:rsid w:val="008B78BD"/>
    <w:rsid w:val="008C7F6F"/>
    <w:rsid w:val="008D1216"/>
    <w:rsid w:val="008D2055"/>
    <w:rsid w:val="008D36D5"/>
    <w:rsid w:val="008D53DC"/>
    <w:rsid w:val="008E1845"/>
    <w:rsid w:val="008F09D3"/>
    <w:rsid w:val="008F3B74"/>
    <w:rsid w:val="00901330"/>
    <w:rsid w:val="00903689"/>
    <w:rsid w:val="00903961"/>
    <w:rsid w:val="00907FFB"/>
    <w:rsid w:val="009139EE"/>
    <w:rsid w:val="00915BF8"/>
    <w:rsid w:val="009228D2"/>
    <w:rsid w:val="00942BB6"/>
    <w:rsid w:val="00943F20"/>
    <w:rsid w:val="009519E4"/>
    <w:rsid w:val="00953423"/>
    <w:rsid w:val="00956DA9"/>
    <w:rsid w:val="00966FBA"/>
    <w:rsid w:val="00972283"/>
    <w:rsid w:val="00974C26"/>
    <w:rsid w:val="00984116"/>
    <w:rsid w:val="0098735C"/>
    <w:rsid w:val="00990926"/>
    <w:rsid w:val="009A0F36"/>
    <w:rsid w:val="009A2730"/>
    <w:rsid w:val="009A5E05"/>
    <w:rsid w:val="009B0713"/>
    <w:rsid w:val="009C1179"/>
    <w:rsid w:val="009C4A56"/>
    <w:rsid w:val="009C677E"/>
    <w:rsid w:val="009D18F7"/>
    <w:rsid w:val="009E062F"/>
    <w:rsid w:val="009E1586"/>
    <w:rsid w:val="009E23C1"/>
    <w:rsid w:val="009E311A"/>
    <w:rsid w:val="009E3220"/>
    <w:rsid w:val="009E7FFC"/>
    <w:rsid w:val="009F27B5"/>
    <w:rsid w:val="00A00552"/>
    <w:rsid w:val="00A0232D"/>
    <w:rsid w:val="00A03699"/>
    <w:rsid w:val="00A100DE"/>
    <w:rsid w:val="00A12DE0"/>
    <w:rsid w:val="00A16100"/>
    <w:rsid w:val="00A16BAD"/>
    <w:rsid w:val="00A22A0E"/>
    <w:rsid w:val="00A233D5"/>
    <w:rsid w:val="00A245D1"/>
    <w:rsid w:val="00A32335"/>
    <w:rsid w:val="00A35465"/>
    <w:rsid w:val="00A440D6"/>
    <w:rsid w:val="00A47A2A"/>
    <w:rsid w:val="00A54286"/>
    <w:rsid w:val="00A54704"/>
    <w:rsid w:val="00A60A69"/>
    <w:rsid w:val="00A62652"/>
    <w:rsid w:val="00A77DBD"/>
    <w:rsid w:val="00A8383A"/>
    <w:rsid w:val="00A911CB"/>
    <w:rsid w:val="00A950FF"/>
    <w:rsid w:val="00A9669E"/>
    <w:rsid w:val="00A9753C"/>
    <w:rsid w:val="00A97DD9"/>
    <w:rsid w:val="00AA0828"/>
    <w:rsid w:val="00AC06AF"/>
    <w:rsid w:val="00AC1D08"/>
    <w:rsid w:val="00AC37C9"/>
    <w:rsid w:val="00AC763B"/>
    <w:rsid w:val="00AD1D68"/>
    <w:rsid w:val="00AE1132"/>
    <w:rsid w:val="00AE316B"/>
    <w:rsid w:val="00AF4303"/>
    <w:rsid w:val="00B02203"/>
    <w:rsid w:val="00B037A6"/>
    <w:rsid w:val="00B11E97"/>
    <w:rsid w:val="00B12012"/>
    <w:rsid w:val="00B1247F"/>
    <w:rsid w:val="00B1250F"/>
    <w:rsid w:val="00B21CF2"/>
    <w:rsid w:val="00B23C74"/>
    <w:rsid w:val="00B2747E"/>
    <w:rsid w:val="00B320D2"/>
    <w:rsid w:val="00B349B2"/>
    <w:rsid w:val="00B37273"/>
    <w:rsid w:val="00B4172E"/>
    <w:rsid w:val="00B43A25"/>
    <w:rsid w:val="00B47457"/>
    <w:rsid w:val="00B50067"/>
    <w:rsid w:val="00B5068C"/>
    <w:rsid w:val="00B53323"/>
    <w:rsid w:val="00B54614"/>
    <w:rsid w:val="00B61F10"/>
    <w:rsid w:val="00B64C7F"/>
    <w:rsid w:val="00B66FE8"/>
    <w:rsid w:val="00B73DFE"/>
    <w:rsid w:val="00B75E44"/>
    <w:rsid w:val="00B7697F"/>
    <w:rsid w:val="00B944AC"/>
    <w:rsid w:val="00BA2301"/>
    <w:rsid w:val="00BB7E5A"/>
    <w:rsid w:val="00BC56DA"/>
    <w:rsid w:val="00BC6EB1"/>
    <w:rsid w:val="00BE1E17"/>
    <w:rsid w:val="00BF14FA"/>
    <w:rsid w:val="00BF2240"/>
    <w:rsid w:val="00BF5BAB"/>
    <w:rsid w:val="00BF734D"/>
    <w:rsid w:val="00C00719"/>
    <w:rsid w:val="00C00775"/>
    <w:rsid w:val="00C05B21"/>
    <w:rsid w:val="00C23FAF"/>
    <w:rsid w:val="00C5252F"/>
    <w:rsid w:val="00C53B50"/>
    <w:rsid w:val="00C544B6"/>
    <w:rsid w:val="00C57BCB"/>
    <w:rsid w:val="00C60544"/>
    <w:rsid w:val="00C61874"/>
    <w:rsid w:val="00C63B68"/>
    <w:rsid w:val="00C63BC4"/>
    <w:rsid w:val="00C6569F"/>
    <w:rsid w:val="00C65C8F"/>
    <w:rsid w:val="00C86CBA"/>
    <w:rsid w:val="00CA263B"/>
    <w:rsid w:val="00CB06BB"/>
    <w:rsid w:val="00CB6966"/>
    <w:rsid w:val="00CC18EC"/>
    <w:rsid w:val="00CC1DA2"/>
    <w:rsid w:val="00CC263E"/>
    <w:rsid w:val="00CC40B0"/>
    <w:rsid w:val="00CD0B69"/>
    <w:rsid w:val="00CD20E8"/>
    <w:rsid w:val="00CD7817"/>
    <w:rsid w:val="00CE5D69"/>
    <w:rsid w:val="00CF110E"/>
    <w:rsid w:val="00CF3354"/>
    <w:rsid w:val="00CF6E3D"/>
    <w:rsid w:val="00D16519"/>
    <w:rsid w:val="00D26878"/>
    <w:rsid w:val="00D7213D"/>
    <w:rsid w:val="00D76C8B"/>
    <w:rsid w:val="00D82FB8"/>
    <w:rsid w:val="00D83573"/>
    <w:rsid w:val="00D9259D"/>
    <w:rsid w:val="00DA0430"/>
    <w:rsid w:val="00DA24BD"/>
    <w:rsid w:val="00DB1BBA"/>
    <w:rsid w:val="00DB5C0B"/>
    <w:rsid w:val="00DB7136"/>
    <w:rsid w:val="00DC0121"/>
    <w:rsid w:val="00DC5815"/>
    <w:rsid w:val="00DD1E0F"/>
    <w:rsid w:val="00DD5427"/>
    <w:rsid w:val="00DD54E5"/>
    <w:rsid w:val="00DD74BB"/>
    <w:rsid w:val="00DE6DB3"/>
    <w:rsid w:val="00DF518A"/>
    <w:rsid w:val="00DF6FE4"/>
    <w:rsid w:val="00E048B4"/>
    <w:rsid w:val="00E04D6D"/>
    <w:rsid w:val="00E112CB"/>
    <w:rsid w:val="00E13426"/>
    <w:rsid w:val="00E14DB4"/>
    <w:rsid w:val="00E1548A"/>
    <w:rsid w:val="00E15B22"/>
    <w:rsid w:val="00E16D15"/>
    <w:rsid w:val="00E243EA"/>
    <w:rsid w:val="00E24629"/>
    <w:rsid w:val="00E30BC6"/>
    <w:rsid w:val="00E30BEF"/>
    <w:rsid w:val="00E30FA5"/>
    <w:rsid w:val="00E333B1"/>
    <w:rsid w:val="00E4281A"/>
    <w:rsid w:val="00E42A14"/>
    <w:rsid w:val="00E45A58"/>
    <w:rsid w:val="00E45E95"/>
    <w:rsid w:val="00E53616"/>
    <w:rsid w:val="00E57CFD"/>
    <w:rsid w:val="00E60EF6"/>
    <w:rsid w:val="00E719D9"/>
    <w:rsid w:val="00E74FE8"/>
    <w:rsid w:val="00E8274B"/>
    <w:rsid w:val="00E93D48"/>
    <w:rsid w:val="00E9504C"/>
    <w:rsid w:val="00E9538E"/>
    <w:rsid w:val="00E97AEE"/>
    <w:rsid w:val="00EB2282"/>
    <w:rsid w:val="00EC0BBA"/>
    <w:rsid w:val="00EC19B2"/>
    <w:rsid w:val="00EC53EB"/>
    <w:rsid w:val="00ED1038"/>
    <w:rsid w:val="00ED1254"/>
    <w:rsid w:val="00ED12F0"/>
    <w:rsid w:val="00ED7738"/>
    <w:rsid w:val="00EE51AE"/>
    <w:rsid w:val="00EF5355"/>
    <w:rsid w:val="00F0440D"/>
    <w:rsid w:val="00F04707"/>
    <w:rsid w:val="00F15FAA"/>
    <w:rsid w:val="00F17E1A"/>
    <w:rsid w:val="00F35F32"/>
    <w:rsid w:val="00F36AC7"/>
    <w:rsid w:val="00F43F70"/>
    <w:rsid w:val="00F4552C"/>
    <w:rsid w:val="00F54D1A"/>
    <w:rsid w:val="00F5674F"/>
    <w:rsid w:val="00F571AE"/>
    <w:rsid w:val="00F605CA"/>
    <w:rsid w:val="00F62EC3"/>
    <w:rsid w:val="00F702CD"/>
    <w:rsid w:val="00F74687"/>
    <w:rsid w:val="00F747DC"/>
    <w:rsid w:val="00F76B7B"/>
    <w:rsid w:val="00F81D86"/>
    <w:rsid w:val="00F848F9"/>
    <w:rsid w:val="00F84DF7"/>
    <w:rsid w:val="00F95321"/>
    <w:rsid w:val="00F97DFB"/>
    <w:rsid w:val="00FA4D4C"/>
    <w:rsid w:val="00FA5EDE"/>
    <w:rsid w:val="00FB0208"/>
    <w:rsid w:val="00FB32F8"/>
    <w:rsid w:val="00FB5310"/>
    <w:rsid w:val="00FB6E13"/>
    <w:rsid w:val="00FC02DF"/>
    <w:rsid w:val="00FC0DB2"/>
    <w:rsid w:val="00FC2D0D"/>
    <w:rsid w:val="00FE444C"/>
    <w:rsid w:val="00FE46C7"/>
    <w:rsid w:val="00FE78C6"/>
    <w:rsid w:val="00FF0015"/>
    <w:rsid w:val="00FF32AB"/>
    <w:rsid w:val="00FF3C92"/>
    <w:rsid w:val="00FF761F"/>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DEA3D4-D1DB-4860-BA2A-DC2048D4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AD1D68"/>
    <w:pPr>
      <w:tabs>
        <w:tab w:val="center" w:pos="4252"/>
        <w:tab w:val="right" w:pos="8504"/>
      </w:tabs>
      <w:snapToGrid w:val="0"/>
    </w:pPr>
  </w:style>
  <w:style w:type="paragraph" w:styleId="a5">
    <w:name w:val="footer"/>
    <w:basedOn w:val="a"/>
    <w:rsid w:val="00AD1D68"/>
    <w:pPr>
      <w:tabs>
        <w:tab w:val="center" w:pos="4252"/>
        <w:tab w:val="right" w:pos="8504"/>
      </w:tabs>
      <w:snapToGrid w:val="0"/>
    </w:pPr>
  </w:style>
  <w:style w:type="character" w:styleId="a6">
    <w:name w:val="page number"/>
    <w:basedOn w:val="a0"/>
    <w:rsid w:val="00ED12F0"/>
  </w:style>
  <w:style w:type="paragraph" w:styleId="a7">
    <w:name w:val="Closing"/>
    <w:basedOn w:val="a"/>
    <w:link w:val="a8"/>
    <w:uiPriority w:val="99"/>
    <w:semiHidden/>
    <w:unhideWhenUsed/>
    <w:rsid w:val="00E45A58"/>
    <w:pPr>
      <w:jc w:val="right"/>
    </w:pPr>
    <w:rPr>
      <w:lang w:val="x-none" w:eastAsia="x-none"/>
    </w:rPr>
  </w:style>
  <w:style w:type="character" w:customStyle="1" w:styleId="a8">
    <w:name w:val="結語 (文字)"/>
    <w:link w:val="a7"/>
    <w:uiPriority w:val="99"/>
    <w:semiHidden/>
    <w:rsid w:val="00E45A58"/>
    <w:rPr>
      <w:kern w:val="2"/>
      <w:sz w:val="21"/>
      <w:szCs w:val="24"/>
    </w:rPr>
  </w:style>
  <w:style w:type="character" w:styleId="a9">
    <w:name w:val="Hyperlink"/>
    <w:uiPriority w:val="99"/>
    <w:unhideWhenUsed/>
    <w:rsid w:val="00E45A58"/>
    <w:rPr>
      <w:color w:val="0000FF"/>
      <w:u w:val="single"/>
    </w:rPr>
  </w:style>
  <w:style w:type="table" w:styleId="aa">
    <w:name w:val="Table Grid"/>
    <w:basedOn w:val="a1"/>
    <w:uiPriority w:val="59"/>
    <w:rsid w:val="00B5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0552"/>
    <w:rPr>
      <w:rFonts w:ascii="Arial" w:eastAsia="ＭＳ ゴシック" w:hAnsi="Arial"/>
      <w:sz w:val="18"/>
      <w:szCs w:val="18"/>
      <w:lang w:val="x-none" w:eastAsia="x-none"/>
    </w:rPr>
  </w:style>
  <w:style w:type="character" w:customStyle="1" w:styleId="ac">
    <w:name w:val="吹き出し (文字)"/>
    <w:link w:val="ab"/>
    <w:uiPriority w:val="99"/>
    <w:semiHidden/>
    <w:rsid w:val="00A00552"/>
    <w:rPr>
      <w:rFonts w:ascii="Arial" w:eastAsia="ＭＳ ゴシック" w:hAnsi="Arial" w:cs="Times New Roman"/>
      <w:kern w:val="2"/>
      <w:sz w:val="18"/>
      <w:szCs w:val="18"/>
    </w:rPr>
  </w:style>
  <w:style w:type="paragraph" w:styleId="HTML">
    <w:name w:val="HTML Preformatted"/>
    <w:basedOn w:val="a"/>
    <w:link w:val="HTML0"/>
    <w:uiPriority w:val="99"/>
    <w:semiHidden/>
    <w:rsid w:val="00FF7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semiHidden/>
    <w:rsid w:val="00FF761F"/>
    <w:rPr>
      <w:rFonts w:ascii="ＭＳ ゴシック" w:eastAsia="ＭＳ ゴシック" w:hAnsi="ＭＳ ゴシック"/>
      <w:sz w:val="24"/>
      <w:szCs w:val="24"/>
      <w:lang w:val="x-none" w:eastAsia="x-none"/>
    </w:rPr>
  </w:style>
  <w:style w:type="paragraph" w:styleId="ad">
    <w:name w:val="No Spacing"/>
    <w:uiPriority w:val="1"/>
    <w:qFormat/>
    <w:rsid w:val="00DF6FE4"/>
    <w:pPr>
      <w:widowControl w:val="0"/>
      <w:jc w:val="both"/>
    </w:pPr>
    <w:rPr>
      <w:kern w:val="2"/>
      <w:sz w:val="21"/>
      <w:szCs w:val="24"/>
    </w:rPr>
  </w:style>
  <w:style w:type="character" w:styleId="ae">
    <w:name w:val="annotation reference"/>
    <w:uiPriority w:val="99"/>
    <w:semiHidden/>
    <w:unhideWhenUsed/>
    <w:rsid w:val="00810293"/>
    <w:rPr>
      <w:sz w:val="18"/>
      <w:szCs w:val="18"/>
    </w:rPr>
  </w:style>
  <w:style w:type="paragraph" w:styleId="af">
    <w:name w:val="annotation text"/>
    <w:basedOn w:val="a"/>
    <w:link w:val="af0"/>
    <w:uiPriority w:val="99"/>
    <w:semiHidden/>
    <w:unhideWhenUsed/>
    <w:rsid w:val="00810293"/>
    <w:pPr>
      <w:jc w:val="left"/>
    </w:pPr>
  </w:style>
  <w:style w:type="character" w:customStyle="1" w:styleId="af0">
    <w:name w:val="コメント文字列 (文字)"/>
    <w:link w:val="af"/>
    <w:uiPriority w:val="99"/>
    <w:semiHidden/>
    <w:rsid w:val="00810293"/>
    <w:rPr>
      <w:kern w:val="2"/>
      <w:sz w:val="21"/>
      <w:szCs w:val="24"/>
    </w:rPr>
  </w:style>
  <w:style w:type="paragraph" w:styleId="af1">
    <w:name w:val="annotation subject"/>
    <w:basedOn w:val="af"/>
    <w:next w:val="af"/>
    <w:link w:val="af2"/>
    <w:uiPriority w:val="99"/>
    <w:semiHidden/>
    <w:unhideWhenUsed/>
    <w:rsid w:val="00810293"/>
    <w:rPr>
      <w:b/>
      <w:bCs/>
    </w:rPr>
  </w:style>
  <w:style w:type="character" w:customStyle="1" w:styleId="af2">
    <w:name w:val="コメント内容 (文字)"/>
    <w:link w:val="af1"/>
    <w:uiPriority w:val="99"/>
    <w:semiHidden/>
    <w:rsid w:val="00810293"/>
    <w:rPr>
      <w:b/>
      <w:bCs/>
      <w:kern w:val="2"/>
      <w:sz w:val="21"/>
      <w:szCs w:val="24"/>
    </w:rPr>
  </w:style>
  <w:style w:type="paragraph" w:styleId="Web">
    <w:name w:val="Normal (Web)"/>
    <w:basedOn w:val="a"/>
    <w:uiPriority w:val="99"/>
    <w:semiHidden/>
    <w:unhideWhenUsed/>
    <w:rsid w:val="002939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65963">
      <w:bodyDiv w:val="1"/>
      <w:marLeft w:val="0"/>
      <w:marRight w:val="0"/>
      <w:marTop w:val="0"/>
      <w:marBottom w:val="0"/>
      <w:divBdr>
        <w:top w:val="none" w:sz="0" w:space="0" w:color="auto"/>
        <w:left w:val="none" w:sz="0" w:space="0" w:color="auto"/>
        <w:bottom w:val="none" w:sz="0" w:space="0" w:color="auto"/>
        <w:right w:val="none" w:sz="0" w:space="0" w:color="auto"/>
      </w:divBdr>
    </w:div>
    <w:div w:id="1560163909">
      <w:bodyDiv w:val="1"/>
      <w:marLeft w:val="0"/>
      <w:marRight w:val="0"/>
      <w:marTop w:val="0"/>
      <w:marBottom w:val="0"/>
      <w:divBdr>
        <w:top w:val="none" w:sz="0" w:space="0" w:color="auto"/>
        <w:left w:val="none" w:sz="0" w:space="0" w:color="auto"/>
        <w:bottom w:val="none" w:sz="0" w:space="0" w:color="auto"/>
        <w:right w:val="none" w:sz="0" w:space="0" w:color="auto"/>
      </w:divBdr>
    </w:div>
    <w:div w:id="1886792431">
      <w:bodyDiv w:val="1"/>
      <w:marLeft w:val="0"/>
      <w:marRight w:val="0"/>
      <w:marTop w:val="0"/>
      <w:marBottom w:val="0"/>
      <w:divBdr>
        <w:top w:val="none" w:sz="0" w:space="0" w:color="auto"/>
        <w:left w:val="none" w:sz="0" w:space="0" w:color="auto"/>
        <w:bottom w:val="none" w:sz="0" w:space="0" w:color="auto"/>
        <w:right w:val="none" w:sz="0" w:space="0" w:color="auto"/>
      </w:divBdr>
    </w:div>
    <w:div w:id="19508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78;&#26063;&#38306;&#20418;&#12475;&#12511;&#12490;&#12540;&#12503;&#12525;&#12464;&#12521;&#12512;&#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4</Pages>
  <Words>397</Words>
  <Characters>2264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（社）日本家政学会家族関係学部会</vt:lpstr>
      <vt:lpstr>（社）日本家政学会家族関係学部会</vt:lpstr>
    </vt:vector>
  </TitlesOfParts>
  <Company>関東学院大学</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（社）日本家政学会家族関係学部会</dc:title>
  <dc:creator>taketa</dc:creator>
  <cp:lastModifiedBy>m.oishi</cp:lastModifiedBy>
  <cp:revision>3</cp:revision>
  <cp:lastPrinted>2015-09-01T08:52:00Z</cp:lastPrinted>
  <dcterms:created xsi:type="dcterms:W3CDTF">2018-07-31T02:01:00Z</dcterms:created>
  <dcterms:modified xsi:type="dcterms:W3CDTF">2018-09-08T22:24:00Z</dcterms:modified>
</cp:coreProperties>
</file>